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359B" w:rsidRDefault="00C8359B" w:rsidP="00C8359B">
      <w:bookmarkStart w:id="0" w:name="_GoBack"/>
      <w:bookmarkEnd w:id="0"/>
      <w:r>
        <w:rPr>
          <w:rFonts w:hint="eastAsia"/>
        </w:rPr>
        <w:t>【</w:t>
      </w:r>
      <w:r w:rsidR="00EE500F">
        <w:rPr>
          <w:rFonts w:hint="eastAsia"/>
        </w:rPr>
        <w:t>平成</w:t>
      </w:r>
      <w:r w:rsidR="00EE500F">
        <w:rPr>
          <w:rFonts w:hint="eastAsia"/>
        </w:rPr>
        <w:t>20</w:t>
      </w:r>
      <w:r w:rsidR="00EE500F">
        <w:rPr>
          <w:rFonts w:hint="eastAsia"/>
        </w:rPr>
        <w:t>年</w:t>
      </w:r>
      <w:r w:rsidR="00EE500F">
        <w:rPr>
          <w:rFonts w:hint="eastAsia"/>
        </w:rPr>
        <w:t>6</w:t>
      </w:r>
      <w:r w:rsidR="00EE500F">
        <w:rPr>
          <w:rFonts w:hint="eastAsia"/>
        </w:rPr>
        <w:t>月</w:t>
      </w:r>
      <w:r w:rsidR="00EE500F">
        <w:rPr>
          <w:rFonts w:hint="eastAsia"/>
        </w:rPr>
        <w:t>6</w:t>
      </w:r>
      <w:r w:rsidR="00EE500F">
        <w:rPr>
          <w:rFonts w:hint="eastAsia"/>
        </w:rPr>
        <w:t>日府令第</w:t>
      </w:r>
      <w:r w:rsidR="00EE500F">
        <w:rPr>
          <w:rFonts w:hint="eastAsia"/>
        </w:rPr>
        <w:t>36</w:t>
      </w:r>
      <w:r w:rsidR="00EE500F">
        <w:rPr>
          <w:rFonts w:hint="eastAsia"/>
        </w:rPr>
        <w:t>号改正後</w:t>
      </w:r>
      <w:r>
        <w:rPr>
          <w:rFonts w:hint="eastAsia"/>
        </w:rPr>
        <w:t>】</w:t>
      </w:r>
    </w:p>
    <w:p w:rsidR="00C8359B" w:rsidRDefault="00C8359B" w:rsidP="00C8359B">
      <w:pPr>
        <w:ind w:left="2"/>
        <w:rPr>
          <w:rFonts w:hint="eastAsia"/>
        </w:rPr>
      </w:pPr>
    </w:p>
    <w:p w:rsidR="00C8359B" w:rsidRPr="006360AF" w:rsidRDefault="00C8359B" w:rsidP="00C8359B">
      <w:pPr>
        <w:ind w:leftChars="85" w:left="178"/>
      </w:pPr>
      <w:r w:rsidRPr="006360AF">
        <w:t>（発行登録目論見書等の特記事項）</w:t>
      </w:r>
    </w:p>
    <w:p w:rsidR="00C8359B" w:rsidRPr="00557E72" w:rsidRDefault="00C8359B" w:rsidP="00C8359B">
      <w:pPr>
        <w:ind w:left="179" w:hangingChars="85" w:hanging="179"/>
      </w:pPr>
      <w:r w:rsidRPr="00900254">
        <w:rPr>
          <w:b/>
          <w:bCs/>
        </w:rPr>
        <w:t>第十四条の十</w:t>
      </w:r>
      <w:r w:rsidRPr="00900254">
        <w:rPr>
          <w:rFonts w:hint="eastAsia"/>
          <w:b/>
          <w:bCs/>
        </w:rPr>
        <w:t>三</w:t>
      </w:r>
      <w:r w:rsidRPr="006360AF">
        <w:t xml:space="preserve">　法第二十三条の十二第二項におい</w:t>
      </w:r>
      <w:r w:rsidRPr="00557E72">
        <w:t>準用し、同項の規定により読み替えて適用する法第十三条第二項に規定する内閣府令で定める内容は、次の各号に掲げる目論見書の区分に応じ、当該各号に掲げる事項とする。</w:t>
      </w:r>
    </w:p>
    <w:p w:rsidR="00C8359B" w:rsidRPr="00557E72" w:rsidRDefault="00C8359B" w:rsidP="00C8359B">
      <w:pPr>
        <w:ind w:leftChars="86" w:left="359" w:hangingChars="85" w:hanging="178"/>
      </w:pPr>
      <w:r w:rsidRPr="00557E72">
        <w:t>一　発行登録目論見書</w:t>
      </w:r>
    </w:p>
    <w:p w:rsidR="00C8359B" w:rsidRPr="006360AF" w:rsidRDefault="00C8359B" w:rsidP="00C8359B">
      <w:pPr>
        <w:ind w:leftChars="172" w:left="539" w:hangingChars="85" w:hanging="178"/>
      </w:pPr>
      <w:r w:rsidRPr="00557E72">
        <w:t>イ　当該発行登録目論見書に係る有価証券の募集</w:t>
      </w:r>
      <w:r w:rsidRPr="006360AF">
        <w:t>又は売出しに関し、法第二十三条の三第一項の規定による発行登録がその効力を生じている旨</w:t>
      </w:r>
    </w:p>
    <w:p w:rsidR="00C8359B" w:rsidRPr="006360AF" w:rsidRDefault="00C8359B" w:rsidP="00C8359B">
      <w:pPr>
        <w:ind w:leftChars="172" w:left="539" w:hangingChars="85" w:hanging="178"/>
      </w:pPr>
      <w:r w:rsidRPr="006360AF">
        <w:t>ロ　当該発行登録目論見書に記載された内容につき訂正が行われることがある旨及び参照すべき旨記載された参照情報が新たに差し替わることがある旨</w:t>
      </w:r>
    </w:p>
    <w:p w:rsidR="00C8359B" w:rsidRPr="006360AF" w:rsidRDefault="00C8359B" w:rsidP="00C8359B">
      <w:pPr>
        <w:ind w:leftChars="172" w:left="539" w:hangingChars="85" w:hanging="178"/>
      </w:pPr>
      <w:r w:rsidRPr="006360AF">
        <w:t>ハ　当該有価証券を取得させ、又は売り付ける場合には、発行登録追補目論見書を交付する旨</w:t>
      </w:r>
    </w:p>
    <w:p w:rsidR="00C8359B" w:rsidRPr="006360AF" w:rsidRDefault="00C8359B" w:rsidP="00C8359B">
      <w:pPr>
        <w:ind w:leftChars="172" w:left="539" w:hangingChars="85" w:hanging="178"/>
      </w:pPr>
      <w:r w:rsidRPr="006360AF">
        <w:t>ニ　当該有価証券が外国通貨をもつて表示されるものである場合には、外国為替相場の変動により影響を受けることがある旨</w:t>
      </w:r>
    </w:p>
    <w:p w:rsidR="00C8359B" w:rsidRPr="004D2955" w:rsidRDefault="00C8359B" w:rsidP="00C8359B">
      <w:pPr>
        <w:ind w:leftChars="172" w:left="539" w:hangingChars="85" w:hanging="178"/>
      </w:pPr>
      <w:r w:rsidRPr="00611D44">
        <w:t>ホ　当該発行登録目論見書に係る発行登録書の提出者が法</w:t>
      </w:r>
      <w:r w:rsidRPr="004D2955">
        <w:t>第五条第四項各号に掲げる要件を満たしていることを示す書面に記載された事項</w:t>
      </w:r>
    </w:p>
    <w:p w:rsidR="00C8359B" w:rsidRPr="00C8359B" w:rsidRDefault="00C8359B" w:rsidP="00C8359B">
      <w:pPr>
        <w:ind w:leftChars="172" w:left="539" w:hangingChars="85" w:hanging="178"/>
      </w:pPr>
      <w:r w:rsidRPr="005A3E89">
        <w:t>ヘ　当該発行登録書又は当該訂正発行登録書において参照すべき旨記載された有価証券報告書のうち、直近のものの提出日以後</w:t>
      </w:r>
      <w:r w:rsidRPr="00C8359B">
        <w:t>次に掲げる事情が生じた場合（次に定める重要な事実の内容を記載した四半期報告書、半期報告書、臨時報告書又は訂正報告書が当該発行登録書の参照書類に含まれている場合又は当該訂正発行登録書において参照すべき旨記載されている場合を除く。）における当該重要な事実の内容</w:t>
      </w:r>
    </w:p>
    <w:p w:rsidR="00C8359B" w:rsidRPr="00C8359B" w:rsidRDefault="00C8359B" w:rsidP="00C8359B">
      <w:pPr>
        <w:ind w:leftChars="172" w:left="718" w:hangingChars="170" w:hanging="357"/>
      </w:pPr>
      <w:r w:rsidRPr="00C8359B">
        <w:rPr>
          <w:rFonts w:hint="eastAsia"/>
        </w:rPr>
        <w:t>（１）</w:t>
      </w:r>
      <w:r w:rsidRPr="00C8359B">
        <w:t xml:space="preserve">　当該提出日前に発生した当該有価証券報告書に記載すべき重要な事実で、当該書類を提出する時にはその内容を記載することができなかつたものにつき、記載することができる状態になつたこと。</w:t>
      </w:r>
    </w:p>
    <w:p w:rsidR="00C8359B" w:rsidRPr="00C8359B" w:rsidRDefault="00C8359B" w:rsidP="00C8359B">
      <w:pPr>
        <w:ind w:leftChars="172" w:left="718" w:hangingChars="170" w:hanging="357"/>
      </w:pPr>
      <w:r w:rsidRPr="00C8359B">
        <w:rPr>
          <w:rFonts w:hint="eastAsia"/>
        </w:rPr>
        <w:t>（２）</w:t>
      </w:r>
      <w:r w:rsidRPr="00C8359B">
        <w:t xml:space="preserve">　当該有価証券報告書に記載すべき事項に関し重要な事実が発生したこと。</w:t>
      </w:r>
    </w:p>
    <w:p w:rsidR="00C8359B" w:rsidRPr="00C8359B" w:rsidRDefault="00C8359B" w:rsidP="00C8359B">
      <w:pPr>
        <w:ind w:leftChars="172" w:left="539" w:hangingChars="85" w:hanging="178"/>
      </w:pPr>
      <w:r w:rsidRPr="00C8359B">
        <w:t>ト　事業内容の概要及び主要な経営指標等の推移を的確かつ簡明に説明した書面に記載された事項</w:t>
      </w:r>
    </w:p>
    <w:p w:rsidR="00C8359B" w:rsidRPr="00C8359B" w:rsidRDefault="00C8359B" w:rsidP="00C8359B">
      <w:pPr>
        <w:ind w:leftChars="86" w:left="359" w:hangingChars="85" w:hanging="178"/>
      </w:pPr>
      <w:r w:rsidRPr="00C8359B">
        <w:t>二　発行登録仮目論見書</w:t>
      </w:r>
    </w:p>
    <w:p w:rsidR="00C8359B" w:rsidRPr="00C8359B" w:rsidRDefault="00C8359B" w:rsidP="00C8359B">
      <w:pPr>
        <w:ind w:leftChars="172" w:left="539" w:hangingChars="85" w:hanging="178"/>
      </w:pPr>
      <w:r w:rsidRPr="00C8359B">
        <w:t>イ　当該発行登録仮目論見書に係る有価証券の募集又は売出しに関し、法第二十三条の三第一項の規定による発行登録がその効力を生じていない旨</w:t>
      </w:r>
    </w:p>
    <w:p w:rsidR="00C8359B" w:rsidRPr="00C8359B" w:rsidRDefault="00C8359B" w:rsidP="00C8359B">
      <w:pPr>
        <w:ind w:leftChars="172" w:left="539" w:hangingChars="85" w:hanging="178"/>
      </w:pPr>
      <w:r w:rsidRPr="00C8359B">
        <w:t>ロ　当該発行登録仮目論見書に記載された内容につき訂正が行われることがある旨及び参照すべき旨記載された参照情報が新たに差し替わることがある旨</w:t>
      </w:r>
    </w:p>
    <w:p w:rsidR="00C8359B" w:rsidRPr="00C8359B" w:rsidRDefault="00C8359B" w:rsidP="00C8359B">
      <w:pPr>
        <w:ind w:leftChars="172" w:left="539" w:hangingChars="85" w:hanging="178"/>
      </w:pPr>
      <w:r w:rsidRPr="00C8359B">
        <w:t>ハ　前号ハからトまでに掲げる事項</w:t>
      </w:r>
    </w:p>
    <w:p w:rsidR="00C8359B" w:rsidRPr="00C8359B" w:rsidRDefault="00C8359B" w:rsidP="00C8359B">
      <w:pPr>
        <w:ind w:leftChars="86" w:left="359" w:hangingChars="85" w:hanging="178"/>
      </w:pPr>
      <w:r w:rsidRPr="00C8359B">
        <w:t>三　発行登録追補目論見書</w:t>
      </w:r>
    </w:p>
    <w:p w:rsidR="00C8359B" w:rsidRPr="00C8359B" w:rsidRDefault="00C8359B" w:rsidP="00C8359B">
      <w:pPr>
        <w:ind w:leftChars="172" w:left="539" w:hangingChars="85" w:hanging="178"/>
      </w:pPr>
      <w:r w:rsidRPr="00C8359B">
        <w:t>イ　当該発行登録追補書類において参照すべき旨記載された有価証券報告書の提出日</w:t>
      </w:r>
      <w:r w:rsidRPr="00C8359B">
        <w:lastRenderedPageBreak/>
        <w:t>以後次に掲げる事情が生じた場合（次に定める重要な事実の内容を記載した四半期報告書、半期報告書、臨時報告書又は訂正報告書が当該発行登録追補書類の参照書類に含まれている場合を除く。）における当該重要な事実の内容</w:t>
      </w:r>
    </w:p>
    <w:p w:rsidR="00C8359B" w:rsidRPr="00C8359B" w:rsidRDefault="00C8359B" w:rsidP="00C8359B">
      <w:pPr>
        <w:ind w:leftChars="172" w:left="718" w:hangingChars="170" w:hanging="357"/>
      </w:pPr>
      <w:r w:rsidRPr="00C8359B">
        <w:rPr>
          <w:rFonts w:hint="eastAsia"/>
        </w:rPr>
        <w:t>（１）</w:t>
      </w:r>
      <w:r w:rsidRPr="00C8359B">
        <w:t xml:space="preserve">　当該提出日前に発生した当該有価証券報告書に記載すべき重要な事実で、当該書類を提出する時にはその内容を記載することができなかつたものにつき、記載することができる状態になつたこと。</w:t>
      </w:r>
    </w:p>
    <w:p w:rsidR="00C8359B" w:rsidRPr="00C8359B" w:rsidRDefault="00C8359B" w:rsidP="00C8359B">
      <w:pPr>
        <w:ind w:leftChars="172" w:left="718" w:hangingChars="170" w:hanging="357"/>
      </w:pPr>
      <w:r w:rsidRPr="00C8359B">
        <w:rPr>
          <w:rFonts w:hint="eastAsia"/>
        </w:rPr>
        <w:t>（２）</w:t>
      </w:r>
      <w:r w:rsidRPr="00C8359B">
        <w:t xml:space="preserve">　当該有価証券報告書に記載すべき事項に関し重要な事実が発生したこと。</w:t>
      </w:r>
    </w:p>
    <w:p w:rsidR="00C8359B" w:rsidRPr="00C8359B" w:rsidRDefault="00C8359B" w:rsidP="00C8359B">
      <w:pPr>
        <w:ind w:leftChars="172" w:left="539" w:hangingChars="85" w:hanging="178"/>
      </w:pPr>
      <w:r w:rsidRPr="00C8359B">
        <w:t>ロ　第一号ニからトまでに掲げる事項</w:t>
      </w:r>
    </w:p>
    <w:p w:rsidR="00C8359B" w:rsidRPr="00C8359B" w:rsidRDefault="00C8359B" w:rsidP="00C8359B">
      <w:pPr>
        <w:ind w:left="178" w:hangingChars="85" w:hanging="178"/>
      </w:pPr>
      <w:r w:rsidRPr="00C8359B">
        <w:t>２　前項各号に掲げる事項のうち、同項第一号ホからトまで（同項第二号又は第三号において引用する場合を含む。）に関する事項及び同項第三号イに関する事項は、同項各号に掲げる目論見書の参照情報の次に、それ以外の事項は、当該各目論見書の表紙又はその他の見やすい箇所に記載しなければならない。</w:t>
      </w:r>
    </w:p>
    <w:p w:rsidR="00C8359B" w:rsidRPr="00C8359B" w:rsidRDefault="00C8359B" w:rsidP="00C8359B">
      <w:pPr>
        <w:ind w:left="2"/>
        <w:rPr>
          <w:rFonts w:hint="eastAsia"/>
        </w:rPr>
      </w:pPr>
    </w:p>
    <w:p w:rsidR="00C8359B" w:rsidRDefault="00C8359B" w:rsidP="00C8359B">
      <w:pPr>
        <w:ind w:left="2"/>
        <w:rPr>
          <w:rFonts w:hint="eastAsia"/>
        </w:rPr>
      </w:pPr>
    </w:p>
    <w:p w:rsidR="00611D44" w:rsidRPr="005F101F" w:rsidRDefault="00611D44" w:rsidP="00611D44">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611D44" w:rsidRDefault="00611D44" w:rsidP="00611D4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557E72" w:rsidRDefault="00611D44" w:rsidP="00557E72">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557E72" w:rsidRDefault="00557E72" w:rsidP="00557E72">
      <w:pPr>
        <w:rPr>
          <w:rFonts w:hint="eastAsia"/>
        </w:rPr>
      </w:pPr>
    </w:p>
    <w:p w:rsidR="00557E72" w:rsidRDefault="00557E72" w:rsidP="00557E72">
      <w:pPr>
        <w:rPr>
          <w:rFonts w:hint="eastAsia"/>
        </w:rPr>
      </w:pPr>
      <w:r>
        <w:rPr>
          <w:rFonts w:hint="eastAsia"/>
        </w:rPr>
        <w:t>（改正後）</w:t>
      </w:r>
    </w:p>
    <w:p w:rsidR="00557E72" w:rsidRPr="006360AF" w:rsidRDefault="00557E72" w:rsidP="00557E72">
      <w:pPr>
        <w:ind w:leftChars="85" w:left="178"/>
      </w:pPr>
      <w:r w:rsidRPr="006360AF">
        <w:t>（発行登録目論見書等の特記事項）</w:t>
      </w:r>
    </w:p>
    <w:p w:rsidR="00557E72" w:rsidRPr="00557E72" w:rsidRDefault="00557E72" w:rsidP="00557E72">
      <w:pPr>
        <w:ind w:left="179" w:hangingChars="85" w:hanging="179"/>
      </w:pPr>
      <w:r w:rsidRPr="00900254">
        <w:rPr>
          <w:b/>
          <w:bCs/>
        </w:rPr>
        <w:t>第十四条の十</w:t>
      </w:r>
      <w:r w:rsidRPr="00900254">
        <w:rPr>
          <w:rFonts w:hint="eastAsia"/>
          <w:b/>
          <w:bCs/>
        </w:rPr>
        <w:t>三</w:t>
      </w:r>
      <w:r w:rsidRPr="006360AF">
        <w:t xml:space="preserve">　法第二十三条の十二第二項におい</w:t>
      </w:r>
      <w:r w:rsidRPr="00557E72">
        <w:t>準用し、同項の規定により読み替えて適用する法第十三条第二項に規定する内閣府令で定める内容は、次の各号に掲げる目論見書の区分に応じ、当該各号に掲げる事項とする。</w:t>
      </w:r>
    </w:p>
    <w:p w:rsidR="00557E72" w:rsidRPr="00557E72" w:rsidRDefault="00557E72" w:rsidP="00557E72">
      <w:pPr>
        <w:ind w:leftChars="86" w:left="359" w:hangingChars="85" w:hanging="178"/>
      </w:pPr>
      <w:r w:rsidRPr="00557E72">
        <w:t>一　発行登録目論見書</w:t>
      </w:r>
    </w:p>
    <w:p w:rsidR="00557E72" w:rsidRPr="006360AF" w:rsidRDefault="00557E72" w:rsidP="00557E72">
      <w:pPr>
        <w:ind w:leftChars="172" w:left="539" w:hangingChars="85" w:hanging="178"/>
      </w:pPr>
      <w:r w:rsidRPr="00557E72">
        <w:t>イ　当該発行登録目論見書に係る有価証券の募集</w:t>
      </w:r>
      <w:r w:rsidRPr="006360AF">
        <w:t>又は売出しに関し、法第二十三条の三第一項の規定による発行登録がその効力を生じている旨</w:t>
      </w:r>
    </w:p>
    <w:p w:rsidR="00557E72" w:rsidRPr="006360AF" w:rsidRDefault="00557E72" w:rsidP="00557E72">
      <w:pPr>
        <w:ind w:leftChars="172" w:left="539" w:hangingChars="85" w:hanging="178"/>
      </w:pPr>
      <w:r w:rsidRPr="006360AF">
        <w:t>ロ　当該発行登録目論見書に記載された内容につき訂正が行われることがある旨及び参照すべき旨記載された参照情報が新たに差し替わることがある旨</w:t>
      </w:r>
    </w:p>
    <w:p w:rsidR="00557E72" w:rsidRPr="006360AF" w:rsidRDefault="00557E72" w:rsidP="00557E72">
      <w:pPr>
        <w:ind w:leftChars="172" w:left="539" w:hangingChars="85" w:hanging="178"/>
      </w:pPr>
      <w:r w:rsidRPr="006360AF">
        <w:t>ハ　当該有価証券を取得させ、又は売り付ける場合には、発行登録追補目論見書を交付する旨</w:t>
      </w:r>
    </w:p>
    <w:p w:rsidR="00557E72" w:rsidRPr="006360AF" w:rsidRDefault="00557E72" w:rsidP="00557E72">
      <w:pPr>
        <w:ind w:leftChars="172" w:left="539" w:hangingChars="85" w:hanging="178"/>
      </w:pPr>
      <w:r w:rsidRPr="006360AF">
        <w:t>ニ　当該有価証券が外国通貨をもつて表示されるものである場合には、外国為替相場の</w:t>
      </w:r>
      <w:r w:rsidRPr="006360AF">
        <w:lastRenderedPageBreak/>
        <w:t>変動により影響を受けることがある旨</w:t>
      </w:r>
    </w:p>
    <w:p w:rsidR="00557E72" w:rsidRPr="004D2955" w:rsidRDefault="00557E72" w:rsidP="00557E72">
      <w:pPr>
        <w:ind w:leftChars="172" w:left="539" w:hangingChars="85" w:hanging="178"/>
      </w:pPr>
      <w:r w:rsidRPr="00611D44">
        <w:t>ホ　当該発行登録目論見書に係る発行登録書の提出者が法</w:t>
      </w:r>
      <w:r w:rsidRPr="004D2955">
        <w:t>第五条第四項各号に掲げる要件を満たしていることを示す書面に記載された事項</w:t>
      </w:r>
    </w:p>
    <w:p w:rsidR="00557E72" w:rsidRPr="005A3E89" w:rsidRDefault="00557E72" w:rsidP="00557E72">
      <w:pPr>
        <w:ind w:leftChars="172" w:left="539" w:hangingChars="85" w:hanging="178"/>
      </w:pPr>
      <w:r w:rsidRPr="005A3E89">
        <w:t>ヘ　当該発行登録書又は当該訂正発行登録書において参照すべき旨記載された有価証券報告書のうち、直近のものの提出日以後</w:t>
      </w:r>
      <w:r w:rsidRPr="00557E72">
        <w:rPr>
          <w:u w:val="single" w:color="FF0000"/>
        </w:rPr>
        <w:t>次に掲げる事情が生じた場合（次に定める重要な事実の内容を記載した四半期報告書、</w:t>
      </w:r>
      <w:r w:rsidRPr="005A3E89">
        <w:t>半期報告書、臨時報告書又は訂正報告書が当該発行登録書の参照書類に含まれている場合又は当該訂正発行登録書において参照すべき旨記載されている場合を除く。）における当該重要な事実の内容</w:t>
      </w:r>
    </w:p>
    <w:p w:rsidR="00557E72" w:rsidRPr="005A3E89" w:rsidRDefault="00557E72" w:rsidP="00557E72">
      <w:pPr>
        <w:ind w:leftChars="172" w:left="718" w:hangingChars="170" w:hanging="357"/>
      </w:pPr>
      <w:r w:rsidRPr="00557E72">
        <w:rPr>
          <w:rFonts w:hint="eastAsia"/>
          <w:u w:val="single" w:color="FF0000"/>
        </w:rPr>
        <w:t>（１）</w:t>
      </w:r>
      <w:r w:rsidRPr="005A3E89">
        <w:t xml:space="preserve">　当該提出日前に発生した当該有価証券報告書に記載すべき重要な事実で、当該書類を提出する時にはその内容を記載することができなかつたものにつき、記載することができる状態になつたこと。</w:t>
      </w:r>
    </w:p>
    <w:p w:rsidR="00557E72" w:rsidRPr="005A3E89" w:rsidRDefault="00557E72" w:rsidP="00557E72">
      <w:pPr>
        <w:ind w:leftChars="172" w:left="718" w:hangingChars="170" w:hanging="357"/>
      </w:pPr>
      <w:r w:rsidRPr="00557E72">
        <w:rPr>
          <w:rFonts w:hint="eastAsia"/>
          <w:u w:val="single" w:color="FF0000"/>
        </w:rPr>
        <w:t>（２）</w:t>
      </w:r>
      <w:r w:rsidRPr="005A3E89">
        <w:t xml:space="preserve">　当該有価証券報告書に記載すべき事項に関し重要な事実が発生したこと。</w:t>
      </w:r>
    </w:p>
    <w:p w:rsidR="00557E72" w:rsidRPr="00611D44" w:rsidRDefault="00557E72" w:rsidP="00557E72">
      <w:pPr>
        <w:ind w:leftChars="172" w:left="539" w:hangingChars="85" w:hanging="178"/>
      </w:pPr>
      <w:r w:rsidRPr="00611D44">
        <w:t>ト　事業内容の概要及び主要な経営指標等の推移を的確かつ簡明に説明した書面に記載された事項</w:t>
      </w:r>
    </w:p>
    <w:p w:rsidR="00557E72" w:rsidRPr="00611D44" w:rsidRDefault="00557E72" w:rsidP="00557E72">
      <w:pPr>
        <w:ind w:leftChars="86" w:left="359" w:hangingChars="85" w:hanging="178"/>
      </w:pPr>
      <w:r w:rsidRPr="00611D44">
        <w:t>二　発行登録仮目論見書</w:t>
      </w:r>
    </w:p>
    <w:p w:rsidR="00557E72" w:rsidRPr="00611D44" w:rsidRDefault="00557E72" w:rsidP="00557E72">
      <w:pPr>
        <w:ind w:leftChars="172" w:left="539" w:hangingChars="85" w:hanging="178"/>
      </w:pPr>
      <w:r w:rsidRPr="00611D44">
        <w:t>イ　当該発行登録仮目論見書に係る有価証券の募集又は売出しに関し、法第二十三条の三第一項の規定による発行登録がその効力を生じていない旨</w:t>
      </w:r>
    </w:p>
    <w:p w:rsidR="00557E72" w:rsidRPr="00611D44" w:rsidRDefault="00557E72" w:rsidP="00557E72">
      <w:pPr>
        <w:ind w:leftChars="172" w:left="539" w:hangingChars="85" w:hanging="178"/>
      </w:pPr>
      <w:r w:rsidRPr="00611D44">
        <w:t>ロ　当該発行登録仮目論見書に記載された内容につき訂正が行われることがある旨及び参照すべき旨記載された参照情報が新たに差し替わることがある旨</w:t>
      </w:r>
    </w:p>
    <w:p w:rsidR="00557E72" w:rsidRPr="00611D44" w:rsidRDefault="00557E72" w:rsidP="00557E72">
      <w:pPr>
        <w:ind w:leftChars="172" w:left="539" w:hangingChars="85" w:hanging="178"/>
      </w:pPr>
      <w:r w:rsidRPr="00611D44">
        <w:t>ハ　前号ハからトまでに掲げる事項</w:t>
      </w:r>
    </w:p>
    <w:p w:rsidR="00557E72" w:rsidRPr="00611D44" w:rsidRDefault="00557E72" w:rsidP="00557E72">
      <w:pPr>
        <w:ind w:leftChars="86" w:left="359" w:hangingChars="85" w:hanging="178"/>
      </w:pPr>
      <w:r w:rsidRPr="00611D44">
        <w:t>三　発行登録追補目論見書</w:t>
      </w:r>
    </w:p>
    <w:p w:rsidR="00557E72" w:rsidRPr="005A3E89" w:rsidRDefault="00557E72" w:rsidP="00557E72">
      <w:pPr>
        <w:ind w:leftChars="172" w:left="539" w:hangingChars="85" w:hanging="178"/>
      </w:pPr>
      <w:r w:rsidRPr="005A3E89">
        <w:t>イ　当該発行登録追補書類において参照すべき旨記載された有価証券報告書の提出日以後</w:t>
      </w:r>
      <w:r w:rsidRPr="00557E72">
        <w:rPr>
          <w:u w:val="single" w:color="FF0000"/>
        </w:rPr>
        <w:t>次に掲げる事情が生じた場合（次に定める重要な事実の内容を記載した四半期報告書、</w:t>
      </w:r>
      <w:r w:rsidRPr="005A3E89">
        <w:t>半期報告書、臨時報告書又は訂正報告書が当該発行登録追補書類の参照書類に含まれている場合を除く。）における当該重要な事実の内容</w:t>
      </w:r>
    </w:p>
    <w:p w:rsidR="00557E72" w:rsidRPr="005A3E89" w:rsidRDefault="00557E72" w:rsidP="00557E72">
      <w:pPr>
        <w:ind w:leftChars="172" w:left="718" w:hangingChars="170" w:hanging="357"/>
      </w:pPr>
      <w:r w:rsidRPr="00557E72">
        <w:rPr>
          <w:rFonts w:hint="eastAsia"/>
          <w:u w:val="single" w:color="FF0000"/>
        </w:rPr>
        <w:t>（１）</w:t>
      </w:r>
      <w:r w:rsidRPr="005A3E89">
        <w:t xml:space="preserve">　当該提出日前に発生した当該有価証券報告書に記載すべき重要な事実で、当該書類を提出する時にはその内容を記載することができなかつたものにつき、記載することができる状態になつたこと。</w:t>
      </w:r>
    </w:p>
    <w:p w:rsidR="00557E72" w:rsidRPr="005A3E89" w:rsidRDefault="00557E72" w:rsidP="00557E72">
      <w:pPr>
        <w:ind w:leftChars="172" w:left="718" w:hangingChars="170" w:hanging="357"/>
      </w:pPr>
      <w:r w:rsidRPr="00557E72">
        <w:rPr>
          <w:rFonts w:hint="eastAsia"/>
          <w:u w:val="single" w:color="FF0000"/>
        </w:rPr>
        <w:t>（２）</w:t>
      </w:r>
      <w:r w:rsidRPr="005A3E89">
        <w:t xml:space="preserve">　当該有価証券報告書に記載すべき事項に関し重要な事実が発生したこと。</w:t>
      </w:r>
    </w:p>
    <w:p w:rsidR="00557E72" w:rsidRPr="00611D44" w:rsidRDefault="00557E72" w:rsidP="00557E72">
      <w:pPr>
        <w:ind w:leftChars="172" w:left="539" w:hangingChars="85" w:hanging="178"/>
      </w:pPr>
      <w:r w:rsidRPr="00611D44">
        <w:t>ロ　第一号ニからトまでに掲げる事項</w:t>
      </w:r>
    </w:p>
    <w:p w:rsidR="00557E72" w:rsidRPr="006360AF" w:rsidRDefault="00557E72" w:rsidP="00557E72">
      <w:pPr>
        <w:ind w:left="178" w:hangingChars="85" w:hanging="178"/>
      </w:pPr>
      <w:r w:rsidRPr="00611D44">
        <w:t>２　前項各号に掲げる事項のうち、同項第一号ホからトまで（同項第二号又は第三号において引用する場合を含む。）に関する事項及び同項第三号イに関する事項は、同項各号に掲げる目論見書の参照情報の次に、それ以外の事項は、当</w:t>
      </w:r>
      <w:r w:rsidRPr="006360AF">
        <w:t>該各目論見書の表紙又はその他の見やすい箇所に記載しなければならない。</w:t>
      </w:r>
    </w:p>
    <w:p w:rsidR="00557E72" w:rsidRPr="00557E72" w:rsidRDefault="00557E72" w:rsidP="00557E72">
      <w:pPr>
        <w:ind w:left="178" w:hangingChars="85" w:hanging="178"/>
        <w:rPr>
          <w:rFonts w:hint="eastAsia"/>
        </w:rPr>
      </w:pPr>
    </w:p>
    <w:p w:rsidR="00557E72" w:rsidRDefault="00557E72" w:rsidP="00557E72">
      <w:pPr>
        <w:ind w:left="178" w:hangingChars="85" w:hanging="178"/>
        <w:rPr>
          <w:rFonts w:hint="eastAsia"/>
        </w:rPr>
      </w:pPr>
      <w:r>
        <w:rPr>
          <w:rFonts w:hint="eastAsia"/>
        </w:rPr>
        <w:t>（改正前）</w:t>
      </w:r>
    </w:p>
    <w:p w:rsidR="00557E72" w:rsidRPr="006360AF" w:rsidRDefault="00557E72" w:rsidP="00557E72">
      <w:pPr>
        <w:ind w:leftChars="85" w:left="178"/>
      </w:pPr>
      <w:r w:rsidRPr="006360AF">
        <w:lastRenderedPageBreak/>
        <w:t>（発行登録目論見書等の特記事項）</w:t>
      </w:r>
    </w:p>
    <w:p w:rsidR="00557E72" w:rsidRPr="006360AF" w:rsidRDefault="00557E72" w:rsidP="00557E72">
      <w:pPr>
        <w:ind w:left="179" w:hangingChars="85" w:hanging="179"/>
      </w:pPr>
      <w:r w:rsidRPr="00900254">
        <w:rPr>
          <w:b/>
          <w:bCs/>
        </w:rPr>
        <w:t>第十四条の十</w:t>
      </w:r>
      <w:r w:rsidRPr="00900254">
        <w:rPr>
          <w:rFonts w:hint="eastAsia"/>
          <w:b/>
          <w:bCs/>
        </w:rPr>
        <w:t>三</w:t>
      </w:r>
      <w:r w:rsidRPr="006360AF">
        <w:t xml:space="preserve">　法第二十三条の十二第二項におい</w:t>
      </w:r>
      <w:r w:rsidRPr="00557E72">
        <w:t>準用し、同項の規定により読み替えて適用する法第十三条第二項に規定する内閣府令で定める内容は、次の各号に掲げる目論見書の区分に応じ、当該各号に掲げる事項とする。</w:t>
      </w:r>
    </w:p>
    <w:p w:rsidR="00557E72" w:rsidRPr="006360AF" w:rsidRDefault="00557E72" w:rsidP="00557E72">
      <w:pPr>
        <w:ind w:leftChars="86" w:left="359" w:hangingChars="85" w:hanging="178"/>
      </w:pPr>
      <w:r w:rsidRPr="006360AF">
        <w:t>一　発行登録目論見書</w:t>
      </w:r>
    </w:p>
    <w:p w:rsidR="00557E72" w:rsidRPr="006360AF" w:rsidRDefault="00557E72" w:rsidP="00557E72">
      <w:pPr>
        <w:ind w:leftChars="172" w:left="539" w:hangingChars="85" w:hanging="178"/>
      </w:pPr>
      <w:r w:rsidRPr="006360AF">
        <w:t>イ　当該発行登録目論見書に係る有価証券の募集又は売出しに関し、法第二十三条の三第一項の規定による発行登録がその効力を生じている旨</w:t>
      </w:r>
    </w:p>
    <w:p w:rsidR="00557E72" w:rsidRPr="006360AF" w:rsidRDefault="00557E72" w:rsidP="00557E72">
      <w:pPr>
        <w:ind w:leftChars="172" w:left="539" w:hangingChars="85" w:hanging="178"/>
      </w:pPr>
      <w:r w:rsidRPr="006360AF">
        <w:t>ロ　当該発行登録目論見書に記載された内容につき訂正が行われることがある旨及び参照すべき旨記載された参照情報が新たに差し替わることがある旨</w:t>
      </w:r>
    </w:p>
    <w:p w:rsidR="00557E72" w:rsidRPr="006360AF" w:rsidRDefault="00557E72" w:rsidP="00557E72">
      <w:pPr>
        <w:ind w:leftChars="172" w:left="539" w:hangingChars="85" w:hanging="178"/>
      </w:pPr>
      <w:r w:rsidRPr="006360AF">
        <w:t>ハ　当該有価証券を取得させ、又は売り付ける場合には、発行登録追補目論見書を交付する旨</w:t>
      </w:r>
    </w:p>
    <w:p w:rsidR="00557E72" w:rsidRPr="006360AF" w:rsidRDefault="00557E72" w:rsidP="00557E72">
      <w:pPr>
        <w:ind w:leftChars="172" w:left="539" w:hangingChars="85" w:hanging="178"/>
      </w:pPr>
      <w:r w:rsidRPr="006360AF">
        <w:t>ニ　当該有価証券が外国通貨をもつて表示されるものである場合には、外国為替相場の変動により影響を受けることがある旨</w:t>
      </w:r>
    </w:p>
    <w:p w:rsidR="00557E72" w:rsidRPr="004D2955" w:rsidRDefault="00557E72" w:rsidP="00557E72">
      <w:pPr>
        <w:ind w:leftChars="172" w:left="539" w:hangingChars="85" w:hanging="178"/>
      </w:pPr>
      <w:r w:rsidRPr="00611D44">
        <w:t>ホ　当該発行登録目論見書に係る発行登録書の提出者が法</w:t>
      </w:r>
      <w:r w:rsidRPr="004D2955">
        <w:t>第五条第四項各号に掲げる要件を満たしていることを示す書面に記載された事項</w:t>
      </w:r>
    </w:p>
    <w:p w:rsidR="00557E72" w:rsidRPr="00611D44" w:rsidRDefault="00557E72" w:rsidP="00557E72">
      <w:pPr>
        <w:ind w:leftChars="172" w:left="539" w:hangingChars="85" w:hanging="178"/>
      </w:pPr>
      <w:r w:rsidRPr="004D2955">
        <w:t>へ　当該発行登録書又は当該訂正発行登録書において参照</w:t>
      </w:r>
      <w:r w:rsidRPr="00611D44">
        <w:t>すべき旨記載された有価証券報告書のうち、直近のものの提出日以後</w:t>
      </w:r>
      <w:r w:rsidRPr="00557E72">
        <w:rPr>
          <w:u w:val="single" w:color="FF0000"/>
        </w:rPr>
        <w:t>次の各号に掲げる事情が生じた場合（次の各号に規定する重要な事実の内容を記載した</w:t>
      </w:r>
      <w:r w:rsidRPr="00611D44">
        <w:t>半期報告書、臨時報告書又は訂正報告書が当該発行登録書の参照書類に含まれている場合又は当該訂正発行登録書において参照すべき旨記載されている場合を除く。）における当該重要な事実の内容</w:t>
      </w:r>
    </w:p>
    <w:p w:rsidR="00557E72" w:rsidRPr="00611D44" w:rsidRDefault="00557E72" w:rsidP="00557E72">
      <w:pPr>
        <w:ind w:leftChars="172" w:left="718" w:hangingChars="170" w:hanging="357"/>
      </w:pPr>
      <w:r w:rsidRPr="00557E72">
        <w:rPr>
          <w:u w:val="single" w:color="FF0000"/>
        </w:rPr>
        <w:t>（イ）</w:t>
      </w:r>
      <w:r w:rsidRPr="00611D44">
        <w:t xml:space="preserve">　当該提出日前に発生した当該有価証券報告書に記載すべき重要な事実で、当該書類を提出する時にはその内容を記載することができなかつたものにつき、記載することができる状態になつたこと。</w:t>
      </w:r>
    </w:p>
    <w:p w:rsidR="00557E72" w:rsidRPr="00611D44" w:rsidRDefault="00557E72" w:rsidP="00557E72">
      <w:pPr>
        <w:ind w:leftChars="172" w:left="718" w:hangingChars="170" w:hanging="357"/>
      </w:pPr>
      <w:r w:rsidRPr="00557E72">
        <w:rPr>
          <w:u w:val="single" w:color="FF0000"/>
        </w:rPr>
        <w:t>（ロ）</w:t>
      </w:r>
      <w:r w:rsidRPr="00611D44">
        <w:t xml:space="preserve">　当該有価証券報告書に記載すべき事項に関し重要な事実が発生したこと。</w:t>
      </w:r>
    </w:p>
    <w:p w:rsidR="00557E72" w:rsidRPr="00611D44" w:rsidRDefault="00557E72" w:rsidP="00557E72">
      <w:pPr>
        <w:ind w:leftChars="172" w:left="539" w:hangingChars="85" w:hanging="178"/>
      </w:pPr>
      <w:r w:rsidRPr="00611D44">
        <w:t>ト　事業内容の概要及び主要な経営指標等の推移を的確かつ簡明に説明した書面に記載された事項</w:t>
      </w:r>
    </w:p>
    <w:p w:rsidR="00557E72" w:rsidRPr="00611D44" w:rsidRDefault="00557E72" w:rsidP="00557E72">
      <w:pPr>
        <w:ind w:leftChars="86" w:left="359" w:hangingChars="85" w:hanging="178"/>
      </w:pPr>
      <w:r w:rsidRPr="00611D44">
        <w:t>二　発行登録仮目論見書</w:t>
      </w:r>
    </w:p>
    <w:p w:rsidR="00557E72" w:rsidRPr="00611D44" w:rsidRDefault="00557E72" w:rsidP="00557E72">
      <w:pPr>
        <w:ind w:leftChars="172" w:left="539" w:hangingChars="85" w:hanging="178"/>
      </w:pPr>
      <w:r w:rsidRPr="00611D44">
        <w:t>イ　当該発行登録仮目論見書に係る有価証券の募集又は売出しに関し、法第二十三条の三第一項の規定による発行登録がその効力を生じていない旨</w:t>
      </w:r>
    </w:p>
    <w:p w:rsidR="00557E72" w:rsidRPr="00611D44" w:rsidRDefault="00557E72" w:rsidP="00557E72">
      <w:pPr>
        <w:ind w:leftChars="172" w:left="539" w:hangingChars="85" w:hanging="178"/>
      </w:pPr>
      <w:r w:rsidRPr="00611D44">
        <w:t>ロ　当該発行登録仮目論見書に記載された内容につき訂正が行われることがある旨及び参照すべき旨記載された参照情報が新たに差し替わることがある旨</w:t>
      </w:r>
    </w:p>
    <w:p w:rsidR="00557E72" w:rsidRPr="00611D44" w:rsidRDefault="00557E72" w:rsidP="00557E72">
      <w:pPr>
        <w:ind w:leftChars="172" w:left="539" w:hangingChars="85" w:hanging="178"/>
      </w:pPr>
      <w:r w:rsidRPr="00611D44">
        <w:t>ハ　前号ハからトまでに掲げる事項</w:t>
      </w:r>
    </w:p>
    <w:p w:rsidR="00557E72" w:rsidRPr="00611D44" w:rsidRDefault="00557E72" w:rsidP="00557E72">
      <w:pPr>
        <w:ind w:leftChars="86" w:left="359" w:hangingChars="85" w:hanging="178"/>
      </w:pPr>
      <w:r w:rsidRPr="00611D44">
        <w:t>三　発行登録追補目論見書</w:t>
      </w:r>
    </w:p>
    <w:p w:rsidR="00557E72" w:rsidRPr="00611D44" w:rsidRDefault="00557E72" w:rsidP="00557E72">
      <w:pPr>
        <w:ind w:leftChars="172" w:left="539" w:hangingChars="85" w:hanging="178"/>
      </w:pPr>
      <w:r w:rsidRPr="00611D44">
        <w:t>イ　当該発行登録追補書類において参照すべき旨記載された有価証券報告書の提出日以後</w:t>
      </w:r>
      <w:r w:rsidRPr="00557E72">
        <w:rPr>
          <w:u w:val="single" w:color="FF0000"/>
        </w:rPr>
        <w:t>次の各号に掲げる事情が生じた場合（次の各号に規定する重要な事実の内容を記載した</w:t>
      </w:r>
      <w:r w:rsidRPr="00611D44">
        <w:t>半期報告書、臨時報告書又は訂正報告書が当該発行登録追補書類の参照書類に</w:t>
      </w:r>
      <w:r w:rsidRPr="00611D44">
        <w:lastRenderedPageBreak/>
        <w:t>含まれている場合を除く。）における当該重要な事実の内容</w:t>
      </w:r>
    </w:p>
    <w:p w:rsidR="00557E72" w:rsidRPr="00611D44" w:rsidRDefault="00557E72" w:rsidP="00557E72">
      <w:pPr>
        <w:ind w:leftChars="172" w:left="718" w:hangingChars="170" w:hanging="357"/>
      </w:pPr>
      <w:r w:rsidRPr="00557E72">
        <w:rPr>
          <w:u w:val="single" w:color="FF0000"/>
        </w:rPr>
        <w:t>（イ）</w:t>
      </w:r>
      <w:r w:rsidRPr="00611D44">
        <w:t xml:space="preserve">　当該提出日前に発生した当該有価証券報告書に記載すべき重要な事実で、当該書類を提出する時にはその内容を記載することができなかつたものにつき、記載することができる状態になつたこと。</w:t>
      </w:r>
    </w:p>
    <w:p w:rsidR="00557E72" w:rsidRPr="00611D44" w:rsidRDefault="00557E72" w:rsidP="00557E72">
      <w:pPr>
        <w:ind w:leftChars="172" w:left="539" w:hangingChars="85" w:hanging="178"/>
      </w:pPr>
      <w:r w:rsidRPr="00557E72">
        <w:rPr>
          <w:u w:val="single" w:color="FF0000"/>
        </w:rPr>
        <w:t>（ロ）</w:t>
      </w:r>
      <w:r w:rsidRPr="00611D44">
        <w:t xml:space="preserve">　当該有価証券報告書に記載すべき事項に関し重要な事実が発生したこと。</w:t>
      </w:r>
    </w:p>
    <w:p w:rsidR="00557E72" w:rsidRPr="00611D44" w:rsidRDefault="00557E72" w:rsidP="00557E72">
      <w:pPr>
        <w:ind w:leftChars="172" w:left="539" w:hangingChars="85" w:hanging="178"/>
      </w:pPr>
      <w:r w:rsidRPr="00611D44">
        <w:t>ロ　第一号ニからトまでに掲げる事項</w:t>
      </w:r>
    </w:p>
    <w:p w:rsidR="00557E72" w:rsidRPr="006360AF" w:rsidRDefault="00557E72" w:rsidP="00557E72">
      <w:pPr>
        <w:ind w:left="178" w:hangingChars="85" w:hanging="178"/>
      </w:pPr>
      <w:r w:rsidRPr="00611D44">
        <w:t>２　前項各号に掲げる事項のうち、同項第一号ホからトまで（同項第二号又は第三号において引用する場合を含む。）に関する事項及び同項第三号イに関する事項は、同項各号に掲げる目論見書の参照情報の次に、それ以外の事項は、当</w:t>
      </w:r>
      <w:r w:rsidRPr="006360AF">
        <w:t>該各目論見書の表紙又はその他の見やすい箇所に記載しなければならない。</w:t>
      </w:r>
    </w:p>
    <w:p w:rsidR="00557E72" w:rsidRPr="00557E72" w:rsidRDefault="00557E72" w:rsidP="00557E72">
      <w:pPr>
        <w:rPr>
          <w:rFonts w:hint="eastAsia"/>
        </w:rPr>
      </w:pPr>
    </w:p>
    <w:p w:rsidR="00611D44" w:rsidRPr="00557E72" w:rsidRDefault="00611D44" w:rsidP="00611D44">
      <w:pPr>
        <w:rPr>
          <w:rFonts w:hint="eastAsia"/>
        </w:rPr>
      </w:pPr>
    </w:p>
    <w:p w:rsidR="00611D44" w:rsidRPr="005F101F" w:rsidRDefault="00611D44" w:rsidP="00611D44">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125914" w:rsidRDefault="00611D44" w:rsidP="00125914">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p>
    <w:p w:rsidR="00125914" w:rsidRDefault="00125914" w:rsidP="00125914">
      <w:pPr>
        <w:rPr>
          <w:rFonts w:hint="eastAsia"/>
        </w:rPr>
      </w:pPr>
    </w:p>
    <w:p w:rsidR="00125914" w:rsidRDefault="00125914" w:rsidP="00125914">
      <w:pPr>
        <w:rPr>
          <w:rFonts w:hint="eastAsia"/>
        </w:rPr>
      </w:pPr>
      <w:r>
        <w:rPr>
          <w:rFonts w:hint="eastAsia"/>
        </w:rPr>
        <w:t>（改正後）</w:t>
      </w:r>
    </w:p>
    <w:p w:rsidR="00125914" w:rsidRPr="006360AF" w:rsidRDefault="00125914" w:rsidP="00125914">
      <w:pPr>
        <w:ind w:leftChars="85" w:left="178"/>
      </w:pPr>
      <w:r w:rsidRPr="006360AF">
        <w:t>（発行登録目論見書等の特記事項）</w:t>
      </w:r>
    </w:p>
    <w:p w:rsidR="00125914" w:rsidRPr="006360AF" w:rsidRDefault="00125914" w:rsidP="00125914">
      <w:pPr>
        <w:ind w:left="179" w:hangingChars="85" w:hanging="179"/>
      </w:pPr>
      <w:r w:rsidRPr="00900254">
        <w:rPr>
          <w:b/>
          <w:bCs/>
        </w:rPr>
        <w:t>第十四条の十</w:t>
      </w:r>
      <w:r w:rsidRPr="00900254">
        <w:rPr>
          <w:rFonts w:hint="eastAsia"/>
          <w:b/>
          <w:bCs/>
        </w:rPr>
        <w:t>三</w:t>
      </w:r>
      <w:r w:rsidRPr="006360AF">
        <w:t xml:space="preserve">　法第二十三条の十二第二項におい</w:t>
      </w:r>
      <w:r w:rsidRPr="00DB00D1">
        <w:rPr>
          <w:u w:val="single" w:color="FF0000"/>
        </w:rPr>
        <w:t>準用し、同項の規定により読み替えて適用する法第十三条第二項に規定する内閣府令で定める内容</w:t>
      </w:r>
      <w:r w:rsidRPr="006360AF">
        <w:t>は、次の各号に掲げる目論見書の区分に応じ、当該各号に掲げる事項とする。</w:t>
      </w:r>
    </w:p>
    <w:p w:rsidR="00125914" w:rsidRPr="006360AF" w:rsidRDefault="00125914" w:rsidP="00125914">
      <w:pPr>
        <w:ind w:leftChars="86" w:left="359" w:hangingChars="85" w:hanging="178"/>
      </w:pPr>
      <w:r w:rsidRPr="006360AF">
        <w:t>一　発行登録目論見書</w:t>
      </w:r>
    </w:p>
    <w:p w:rsidR="00125914" w:rsidRPr="006360AF" w:rsidRDefault="00125914" w:rsidP="00125914">
      <w:pPr>
        <w:ind w:leftChars="172" w:left="539" w:hangingChars="85" w:hanging="178"/>
      </w:pPr>
      <w:r w:rsidRPr="006360AF">
        <w:t>イ　当該発行登録目論見書に係る有価証券の募集又は売出しに関し、法第二十三条の三第一項の規定による発行登録がその効力を生じている旨</w:t>
      </w:r>
    </w:p>
    <w:p w:rsidR="00125914" w:rsidRPr="006360AF" w:rsidRDefault="00125914" w:rsidP="00125914">
      <w:pPr>
        <w:ind w:leftChars="172" w:left="539" w:hangingChars="85" w:hanging="178"/>
      </w:pPr>
      <w:r w:rsidRPr="006360AF">
        <w:t>ロ　当該発行登録目論見書に記載された内容につき訂正が行われることがある旨及び参照すべき旨記載された参照情報が新たに差し替わることがある旨</w:t>
      </w:r>
    </w:p>
    <w:p w:rsidR="00125914" w:rsidRPr="006360AF" w:rsidRDefault="00125914" w:rsidP="00125914">
      <w:pPr>
        <w:ind w:leftChars="172" w:left="539" w:hangingChars="85" w:hanging="178"/>
      </w:pPr>
      <w:r w:rsidRPr="006360AF">
        <w:t>ハ　当該有価証券を取得させ、又は売り付ける場合には、発行登録追補目論見書を交付する旨</w:t>
      </w:r>
    </w:p>
    <w:p w:rsidR="00125914" w:rsidRPr="006360AF" w:rsidRDefault="00125914" w:rsidP="00125914">
      <w:pPr>
        <w:ind w:leftChars="172" w:left="539" w:hangingChars="85" w:hanging="178"/>
      </w:pPr>
      <w:r w:rsidRPr="006360AF">
        <w:t>ニ　当該有価証券が外国通貨をもつて表示されるものである場合には、外国為替相場の</w:t>
      </w:r>
      <w:r w:rsidRPr="006360AF">
        <w:lastRenderedPageBreak/>
        <w:t>変動により影響を受けることがある旨</w:t>
      </w:r>
    </w:p>
    <w:p w:rsidR="00125914" w:rsidRPr="004D2955" w:rsidRDefault="00125914" w:rsidP="00125914">
      <w:pPr>
        <w:ind w:leftChars="172" w:left="539" w:hangingChars="85" w:hanging="178"/>
      </w:pPr>
      <w:r w:rsidRPr="00611D44">
        <w:t>ホ　当該発行登録目論見書に係る発行登録書の提出者が法</w:t>
      </w:r>
      <w:r w:rsidRPr="004D2955">
        <w:t>第五条第四項各号に掲げる要件を満たしていることを示す書面に記載された事項</w:t>
      </w:r>
    </w:p>
    <w:p w:rsidR="00125914" w:rsidRPr="00611D44" w:rsidRDefault="00125914" w:rsidP="00125914">
      <w:pPr>
        <w:ind w:leftChars="172" w:left="539" w:hangingChars="85" w:hanging="178"/>
      </w:pPr>
      <w:r w:rsidRPr="004D2955">
        <w:t>へ　当該発行登録書又は当該訂正発行登録書において参照</w:t>
      </w:r>
      <w:r w:rsidRPr="00611D44">
        <w:t>すべき旨記載された有価証券報告書のうち、直近のものの提出日以後次の各号に掲げる事情が生じた場合（次の各号に規定する重要な事実の内容を記載した半期報告書、臨時報告書又は訂正報告書が当該発行登録書の参照書類に含まれている場合又は当該訂正発行登録書において参照すべき旨記載されている場合を除く。）における当該重要な事実の内容</w:t>
      </w:r>
    </w:p>
    <w:p w:rsidR="00125914" w:rsidRPr="00611D44" w:rsidRDefault="00125914" w:rsidP="00125914">
      <w:pPr>
        <w:ind w:leftChars="172" w:left="718" w:hangingChars="170" w:hanging="357"/>
      </w:pPr>
      <w:r w:rsidRPr="00611D4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125914" w:rsidRPr="00611D44" w:rsidRDefault="00125914" w:rsidP="00125914">
      <w:pPr>
        <w:ind w:leftChars="172" w:left="718" w:hangingChars="170" w:hanging="357"/>
      </w:pPr>
      <w:r w:rsidRPr="00611D44">
        <w:t>（ロ）　当該有価証券報告書に記載すべき事項に関し重要な事実が発生したこと。</w:t>
      </w:r>
    </w:p>
    <w:p w:rsidR="00125914" w:rsidRPr="00611D44" w:rsidRDefault="00125914" w:rsidP="00125914">
      <w:pPr>
        <w:ind w:leftChars="172" w:left="539" w:hangingChars="85" w:hanging="178"/>
      </w:pPr>
      <w:r w:rsidRPr="00611D44">
        <w:t>ト　事業内容の概要及び主要な経営指標等の推移を的確かつ簡明に説明した書面に記載された事項</w:t>
      </w:r>
    </w:p>
    <w:p w:rsidR="00125914" w:rsidRPr="00611D44" w:rsidRDefault="00125914" w:rsidP="00125914">
      <w:pPr>
        <w:ind w:leftChars="86" w:left="359" w:hangingChars="85" w:hanging="178"/>
      </w:pPr>
      <w:r w:rsidRPr="00611D44">
        <w:t>二　発行登録仮目論見書</w:t>
      </w:r>
    </w:p>
    <w:p w:rsidR="00125914" w:rsidRPr="00611D44" w:rsidRDefault="00125914" w:rsidP="00125914">
      <w:pPr>
        <w:ind w:leftChars="172" w:left="539" w:hangingChars="85" w:hanging="178"/>
      </w:pPr>
      <w:r w:rsidRPr="00611D44">
        <w:t>イ　当該発行登録仮目論見書に係る有価証券の募集又は売出しに関し、法第二十三条の三第一項の規定による発行登録がその効力を生じていない旨</w:t>
      </w:r>
    </w:p>
    <w:p w:rsidR="00125914" w:rsidRPr="00611D44" w:rsidRDefault="00125914" w:rsidP="00125914">
      <w:pPr>
        <w:ind w:leftChars="172" w:left="539" w:hangingChars="85" w:hanging="178"/>
      </w:pPr>
      <w:r w:rsidRPr="00611D44">
        <w:t>ロ　当該発行登録仮目論見書に記載された内容につき訂正が行われることがある旨及び参照すべき旨記載された参照情報が新たに差し替わることがある旨</w:t>
      </w:r>
    </w:p>
    <w:p w:rsidR="00125914" w:rsidRPr="00611D44" w:rsidRDefault="00125914" w:rsidP="00125914">
      <w:pPr>
        <w:ind w:leftChars="172" w:left="539" w:hangingChars="85" w:hanging="178"/>
      </w:pPr>
      <w:r w:rsidRPr="00611D44">
        <w:t>ハ　前号ハからトまでに掲げる事項</w:t>
      </w:r>
    </w:p>
    <w:p w:rsidR="00125914" w:rsidRPr="00611D44" w:rsidRDefault="00125914" w:rsidP="00125914">
      <w:pPr>
        <w:ind w:leftChars="86" w:left="359" w:hangingChars="85" w:hanging="178"/>
      </w:pPr>
      <w:r w:rsidRPr="00611D44">
        <w:t>三　発行登録追補目論見書</w:t>
      </w:r>
    </w:p>
    <w:p w:rsidR="00125914" w:rsidRPr="00611D44" w:rsidRDefault="00125914" w:rsidP="00125914">
      <w:pPr>
        <w:ind w:leftChars="172" w:left="539" w:hangingChars="85" w:hanging="178"/>
      </w:pPr>
      <w:r w:rsidRPr="00611D44">
        <w:t>イ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w:t>
      </w:r>
    </w:p>
    <w:p w:rsidR="00125914" w:rsidRPr="00611D44" w:rsidRDefault="00125914" w:rsidP="00125914">
      <w:pPr>
        <w:ind w:leftChars="172" w:left="718" w:hangingChars="170" w:hanging="357"/>
      </w:pPr>
      <w:r w:rsidRPr="00611D4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125914" w:rsidRPr="00611D44" w:rsidRDefault="00125914" w:rsidP="00125914">
      <w:pPr>
        <w:ind w:leftChars="172" w:left="539" w:hangingChars="85" w:hanging="178"/>
      </w:pPr>
      <w:r w:rsidRPr="00611D44">
        <w:t>（ロ）　当該有価証券報告書に記載すべき事項に関し重要な事実が発生したこと。</w:t>
      </w:r>
    </w:p>
    <w:p w:rsidR="00125914" w:rsidRPr="00611D44" w:rsidRDefault="00125914" w:rsidP="00125914">
      <w:pPr>
        <w:ind w:leftChars="172" w:left="539" w:hangingChars="85" w:hanging="178"/>
      </w:pPr>
      <w:r w:rsidRPr="00611D44">
        <w:t>ロ　第一号ニからトまでに掲げる事項</w:t>
      </w:r>
    </w:p>
    <w:p w:rsidR="00125914" w:rsidRPr="006360AF" w:rsidRDefault="00125914" w:rsidP="00125914">
      <w:pPr>
        <w:ind w:left="178" w:hangingChars="85" w:hanging="178"/>
      </w:pPr>
      <w:r w:rsidRPr="00611D44">
        <w:t>２　前項各号に掲げる事項のうち、同項第一号ホからトまで（同項第二号又は第三号において引用する場合を含む。）に関する事項及び同項第三号イに関する事項は、同項各号に掲げる目論見書の参照情報の次に、それ以外の事項は、当</w:t>
      </w:r>
      <w:r w:rsidRPr="006360AF">
        <w:t>該各目論見書の表紙又はその他の見やすい箇所に記載しなければならない。</w:t>
      </w:r>
    </w:p>
    <w:p w:rsidR="00125914" w:rsidRPr="00125914" w:rsidRDefault="00125914" w:rsidP="00125914">
      <w:pPr>
        <w:ind w:left="178" w:hangingChars="85" w:hanging="178"/>
        <w:rPr>
          <w:rFonts w:hint="eastAsia"/>
        </w:rPr>
      </w:pPr>
    </w:p>
    <w:p w:rsidR="00125914" w:rsidRDefault="00125914" w:rsidP="00125914">
      <w:pPr>
        <w:ind w:left="178" w:hangingChars="85" w:hanging="178"/>
        <w:rPr>
          <w:rFonts w:hint="eastAsia"/>
        </w:rPr>
      </w:pPr>
      <w:r>
        <w:rPr>
          <w:rFonts w:hint="eastAsia"/>
        </w:rPr>
        <w:t>（改正前）</w:t>
      </w:r>
    </w:p>
    <w:p w:rsidR="00125914" w:rsidRPr="006360AF" w:rsidRDefault="00125914" w:rsidP="00125914">
      <w:pPr>
        <w:ind w:leftChars="85" w:left="178"/>
      </w:pPr>
      <w:r w:rsidRPr="006360AF">
        <w:lastRenderedPageBreak/>
        <w:t>（発行登録目論見書等の特記事項）</w:t>
      </w:r>
    </w:p>
    <w:p w:rsidR="00125914" w:rsidRPr="006360AF" w:rsidRDefault="00125914" w:rsidP="00125914">
      <w:pPr>
        <w:ind w:left="179" w:hangingChars="85" w:hanging="179"/>
      </w:pPr>
      <w:r w:rsidRPr="00900254">
        <w:rPr>
          <w:b/>
          <w:bCs/>
        </w:rPr>
        <w:t>第十四条の十</w:t>
      </w:r>
      <w:r w:rsidRPr="00900254">
        <w:rPr>
          <w:rFonts w:hint="eastAsia"/>
          <w:b/>
          <w:bCs/>
        </w:rPr>
        <w:t>三</w:t>
      </w:r>
      <w:r w:rsidRPr="006360AF">
        <w:t xml:space="preserve">　法第二十三条の十二第二項において</w:t>
      </w:r>
      <w:r w:rsidRPr="00125914">
        <w:rPr>
          <w:u w:val="single" w:color="FF0000"/>
        </w:rPr>
        <w:t>準用する法第十三条第四項に規定する内閣府令で定める事項</w:t>
      </w:r>
      <w:r w:rsidRPr="006360AF">
        <w:t>は、次の各号に掲げる目論見書の区分に応じ、当該各号に掲げる事項とする。</w:t>
      </w:r>
    </w:p>
    <w:p w:rsidR="00125914" w:rsidRPr="006360AF" w:rsidRDefault="00125914" w:rsidP="00125914">
      <w:pPr>
        <w:ind w:leftChars="86" w:left="359" w:hangingChars="85" w:hanging="178"/>
      </w:pPr>
      <w:r w:rsidRPr="006360AF">
        <w:t>一　発行登録目論見書</w:t>
      </w:r>
    </w:p>
    <w:p w:rsidR="00125914" w:rsidRPr="006360AF" w:rsidRDefault="00125914" w:rsidP="00125914">
      <w:pPr>
        <w:ind w:leftChars="172" w:left="539" w:hangingChars="85" w:hanging="178"/>
      </w:pPr>
      <w:r w:rsidRPr="006360AF">
        <w:t>イ　当該発行登録目論見書に係る有価証券の募集又は売出しに関し、法第二十三条の三第一項の規定による発行登録がその効力を生じている旨</w:t>
      </w:r>
    </w:p>
    <w:p w:rsidR="00125914" w:rsidRPr="006360AF" w:rsidRDefault="00125914" w:rsidP="00125914">
      <w:pPr>
        <w:ind w:leftChars="172" w:left="539" w:hangingChars="85" w:hanging="178"/>
      </w:pPr>
      <w:r w:rsidRPr="006360AF">
        <w:t>ロ　当該発行登録目論見書に記載された内容につき訂正が行われることがある旨及び参照すべき旨記載された参照情報が新たに差し替わることがある旨</w:t>
      </w:r>
    </w:p>
    <w:p w:rsidR="00125914" w:rsidRPr="006360AF" w:rsidRDefault="00125914" w:rsidP="00125914">
      <w:pPr>
        <w:ind w:leftChars="172" w:left="539" w:hangingChars="85" w:hanging="178"/>
      </w:pPr>
      <w:r w:rsidRPr="006360AF">
        <w:t>ハ　当該有価証券を取得させ、又は売り付ける場合には、発行登録追補目論見書を交付する旨</w:t>
      </w:r>
    </w:p>
    <w:p w:rsidR="00125914" w:rsidRPr="006360AF" w:rsidRDefault="00125914" w:rsidP="00125914">
      <w:pPr>
        <w:ind w:leftChars="172" w:left="539" w:hangingChars="85" w:hanging="178"/>
      </w:pPr>
      <w:r w:rsidRPr="006360AF">
        <w:t>ニ　当該有価証券が外国通貨をもつて表示されるものである場合には、外国為替相場の変動により影響を受けることがある旨</w:t>
      </w:r>
    </w:p>
    <w:p w:rsidR="00125914" w:rsidRPr="004D2955" w:rsidRDefault="00125914" w:rsidP="00125914">
      <w:pPr>
        <w:ind w:leftChars="172" w:left="539" w:hangingChars="85" w:hanging="178"/>
      </w:pPr>
      <w:r w:rsidRPr="00611D44">
        <w:t>ホ　当該発行登録目論見書に係る発行登録書の提出者が法</w:t>
      </w:r>
      <w:r w:rsidRPr="004D2955">
        <w:t>第五条第四項各号に掲げる要件を満たしていることを示す書面に記載された事項</w:t>
      </w:r>
    </w:p>
    <w:p w:rsidR="00125914" w:rsidRPr="00611D44" w:rsidRDefault="00125914" w:rsidP="00125914">
      <w:pPr>
        <w:ind w:leftChars="172" w:left="539" w:hangingChars="85" w:hanging="178"/>
      </w:pPr>
      <w:r w:rsidRPr="004D2955">
        <w:t>へ　当該発行登録書又は当該訂正発行登録書において参照</w:t>
      </w:r>
      <w:r w:rsidRPr="00611D44">
        <w:t>すべき旨記載された有価証券報告書のうち、直近のものの提出日以後次の各号に掲げる事情が生じた場合（次の各号に規定する重要な事実の内容を記載した半期報告書、臨時報告書又は訂正報告書が当該発行登録書の参照書類に含まれている場合又は当該訂正発行登録書において参照すべき旨記載されている場合を除く。）における当該重要な事実の内容</w:t>
      </w:r>
    </w:p>
    <w:p w:rsidR="00125914" w:rsidRPr="00611D44" w:rsidRDefault="00125914" w:rsidP="00125914">
      <w:pPr>
        <w:ind w:leftChars="172" w:left="718" w:hangingChars="170" w:hanging="357"/>
      </w:pPr>
      <w:r w:rsidRPr="00611D4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125914" w:rsidRPr="00611D44" w:rsidRDefault="00125914" w:rsidP="00125914">
      <w:pPr>
        <w:ind w:leftChars="172" w:left="718" w:hangingChars="170" w:hanging="357"/>
      </w:pPr>
      <w:r w:rsidRPr="00611D44">
        <w:t>（ロ）　当該有価証券報告書に記載すべき事項に関し重要な事実が発生したこと。</w:t>
      </w:r>
    </w:p>
    <w:p w:rsidR="00125914" w:rsidRPr="00611D44" w:rsidRDefault="00125914" w:rsidP="00125914">
      <w:pPr>
        <w:ind w:leftChars="172" w:left="539" w:hangingChars="85" w:hanging="178"/>
      </w:pPr>
      <w:r w:rsidRPr="00611D44">
        <w:t>ト　事業内容の概要及び主要な経営指標等の推移を的確かつ簡明に説明した書面に記載された事項</w:t>
      </w:r>
    </w:p>
    <w:p w:rsidR="00125914" w:rsidRPr="00611D44" w:rsidRDefault="00125914" w:rsidP="00125914">
      <w:pPr>
        <w:ind w:leftChars="86" w:left="359" w:hangingChars="85" w:hanging="178"/>
      </w:pPr>
      <w:r w:rsidRPr="00611D44">
        <w:t>二　発行登録仮目論見書</w:t>
      </w:r>
    </w:p>
    <w:p w:rsidR="00125914" w:rsidRPr="00611D44" w:rsidRDefault="00125914" w:rsidP="00125914">
      <w:pPr>
        <w:ind w:leftChars="172" w:left="539" w:hangingChars="85" w:hanging="178"/>
      </w:pPr>
      <w:r w:rsidRPr="00611D44">
        <w:t>イ　当該発行登録仮目論見書に係る有価証券の募集又は売出しに関し、法第二十三条の三第一項の規定による発行登録がその効力を生じていない旨</w:t>
      </w:r>
    </w:p>
    <w:p w:rsidR="00125914" w:rsidRPr="00611D44" w:rsidRDefault="00125914" w:rsidP="00125914">
      <w:pPr>
        <w:ind w:leftChars="172" w:left="539" w:hangingChars="85" w:hanging="178"/>
      </w:pPr>
      <w:r w:rsidRPr="00611D44">
        <w:t>ロ　当該発行登録仮目論見書に記載された内容につき訂正が行われることがある旨及び参照すべき旨記載された参照情報が新たに差し替わることがある旨</w:t>
      </w:r>
    </w:p>
    <w:p w:rsidR="00125914" w:rsidRPr="00611D44" w:rsidRDefault="00125914" w:rsidP="00125914">
      <w:pPr>
        <w:ind w:leftChars="172" w:left="539" w:hangingChars="85" w:hanging="178"/>
      </w:pPr>
      <w:r w:rsidRPr="00611D44">
        <w:t>ハ　前号ハからトまでに掲げる事項</w:t>
      </w:r>
    </w:p>
    <w:p w:rsidR="00125914" w:rsidRPr="00611D44" w:rsidRDefault="00125914" w:rsidP="00125914">
      <w:pPr>
        <w:ind w:leftChars="86" w:left="359" w:hangingChars="85" w:hanging="178"/>
      </w:pPr>
      <w:r w:rsidRPr="00611D44">
        <w:t>三　発行登録追補目論見書</w:t>
      </w:r>
    </w:p>
    <w:p w:rsidR="00125914" w:rsidRPr="00611D44" w:rsidRDefault="00125914" w:rsidP="00125914">
      <w:pPr>
        <w:ind w:leftChars="172" w:left="539" w:hangingChars="85" w:hanging="178"/>
      </w:pPr>
      <w:r w:rsidRPr="00611D44">
        <w:t>イ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w:t>
      </w:r>
      <w:r w:rsidRPr="00611D44">
        <w:lastRenderedPageBreak/>
        <w:t>含まれている場合を除く。）における当該重要な事実の内容</w:t>
      </w:r>
    </w:p>
    <w:p w:rsidR="00125914" w:rsidRPr="00611D44" w:rsidRDefault="00125914" w:rsidP="00125914">
      <w:pPr>
        <w:ind w:leftChars="172" w:left="718" w:hangingChars="170" w:hanging="357"/>
      </w:pPr>
      <w:r w:rsidRPr="00611D4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125914" w:rsidRPr="00611D44" w:rsidRDefault="00125914" w:rsidP="00125914">
      <w:pPr>
        <w:ind w:leftChars="172" w:left="539" w:hangingChars="85" w:hanging="178"/>
      </w:pPr>
      <w:r w:rsidRPr="00611D44">
        <w:t>（ロ）　当該有価証券報告書に記載すべき事項に関し重要な事実が発生したこと。</w:t>
      </w:r>
    </w:p>
    <w:p w:rsidR="00125914" w:rsidRPr="00611D44" w:rsidRDefault="00125914" w:rsidP="00125914">
      <w:pPr>
        <w:ind w:leftChars="172" w:left="539" w:hangingChars="85" w:hanging="178"/>
      </w:pPr>
      <w:r w:rsidRPr="00611D44">
        <w:t>ロ　第一号ニからトまでに掲げる事項</w:t>
      </w:r>
    </w:p>
    <w:p w:rsidR="00125914" w:rsidRPr="006360AF" w:rsidRDefault="00125914" w:rsidP="00125914">
      <w:pPr>
        <w:ind w:left="178" w:hangingChars="85" w:hanging="178"/>
      </w:pPr>
      <w:r w:rsidRPr="00611D44">
        <w:t>２　前項各号に掲げる事項のうち、同項第一号ホからトまで（同項第二号又は第三号において引用する場合を含む。）に関する事項及び同項第三号イに関する事項は、同項各号に掲げる目論見書の参照情報の次に、それ以外の事項は、当</w:t>
      </w:r>
      <w:r w:rsidRPr="006360AF">
        <w:t>該各目論見書の表紙又はその他の見やすい箇所に記載しなければならない。</w:t>
      </w:r>
    </w:p>
    <w:p w:rsidR="00125914" w:rsidRPr="00125914" w:rsidRDefault="00125914" w:rsidP="00125914">
      <w:pPr>
        <w:rPr>
          <w:rFonts w:hint="eastAsia"/>
        </w:rPr>
      </w:pPr>
    </w:p>
    <w:p w:rsidR="00611D44" w:rsidRPr="00125914" w:rsidRDefault="00611D44" w:rsidP="00611D44">
      <w:pPr>
        <w:rPr>
          <w:rFonts w:hint="eastAsia"/>
        </w:rPr>
      </w:pPr>
    </w:p>
    <w:p w:rsidR="00611D44" w:rsidRPr="005F101F" w:rsidRDefault="00611D44" w:rsidP="00611D44">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611D44" w:rsidRPr="005F101F" w:rsidRDefault="00611D44" w:rsidP="00611D44">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611D44" w:rsidRPr="005F101F" w:rsidRDefault="00611D44" w:rsidP="00611D44">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7E08FD" w:rsidRPr="005F101F" w:rsidRDefault="007E08FD" w:rsidP="007E08F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7E08FD" w:rsidRPr="005F101F" w:rsidRDefault="007E08FD" w:rsidP="007E08F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291180" w:rsidRPr="005F101F" w:rsidRDefault="00291180" w:rsidP="00291180">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291180" w:rsidRPr="005F101F" w:rsidRDefault="00291180" w:rsidP="00291180">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611D44" w:rsidRPr="005F101F" w:rsidRDefault="00611D44" w:rsidP="00611D44">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611D44" w:rsidRPr="005F101F" w:rsidRDefault="00611D44" w:rsidP="00611D44">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F23C28" w:rsidRDefault="00611D44" w:rsidP="00F23C28">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F23C28" w:rsidRDefault="00F23C28" w:rsidP="00F23C28">
      <w:pPr>
        <w:rPr>
          <w:rFonts w:hint="eastAsia"/>
        </w:rPr>
      </w:pPr>
    </w:p>
    <w:p w:rsidR="00F23C28" w:rsidRDefault="00F23C28" w:rsidP="00F23C28">
      <w:pPr>
        <w:rPr>
          <w:rFonts w:hint="eastAsia"/>
        </w:rPr>
      </w:pPr>
      <w:r>
        <w:rPr>
          <w:rFonts w:hint="eastAsia"/>
        </w:rPr>
        <w:t>（改正後）</w:t>
      </w:r>
    </w:p>
    <w:p w:rsidR="00F23C28" w:rsidRPr="006360AF" w:rsidRDefault="00F23C28" w:rsidP="00F23C28">
      <w:pPr>
        <w:ind w:leftChars="85" w:left="178"/>
      </w:pPr>
      <w:r w:rsidRPr="006360AF">
        <w:t>（発行登録目論見書等の特記事項）</w:t>
      </w:r>
    </w:p>
    <w:p w:rsidR="00F23C28" w:rsidRPr="006360AF" w:rsidRDefault="00F23C28" w:rsidP="00F23C28">
      <w:pPr>
        <w:ind w:left="179" w:hangingChars="85" w:hanging="179"/>
      </w:pPr>
      <w:r w:rsidRPr="00900254">
        <w:rPr>
          <w:b/>
          <w:bCs/>
        </w:rPr>
        <w:t>第十四条の十</w:t>
      </w:r>
      <w:r w:rsidRPr="00900254">
        <w:rPr>
          <w:rFonts w:hint="eastAsia"/>
          <w:b/>
          <w:bCs/>
        </w:rPr>
        <w:t>三</w:t>
      </w:r>
      <w:r w:rsidRPr="006360AF">
        <w:t xml:space="preserve">　法第二十三条の十二第二項において準用する法第十三条第四項に規定する</w:t>
      </w:r>
      <w:r w:rsidRPr="001777BA">
        <w:rPr>
          <w:u w:val="single" w:color="FF0000"/>
        </w:rPr>
        <w:t>内閣府令</w:t>
      </w:r>
      <w:r w:rsidRPr="006360AF">
        <w:t>で定める事項は、次の各号に掲げる目論見書の区分に応じ、当該各号に掲げる事項とする。</w:t>
      </w:r>
    </w:p>
    <w:p w:rsidR="00F23C28" w:rsidRPr="006360AF" w:rsidRDefault="00F23C28" w:rsidP="00F23C28">
      <w:pPr>
        <w:ind w:leftChars="86" w:left="359" w:hangingChars="85" w:hanging="178"/>
      </w:pPr>
      <w:r w:rsidRPr="006360AF">
        <w:t>一　発行登録目論見書</w:t>
      </w:r>
    </w:p>
    <w:p w:rsidR="00F23C28" w:rsidRPr="006360AF" w:rsidRDefault="00F23C28" w:rsidP="00F23C28">
      <w:pPr>
        <w:ind w:leftChars="172" w:left="539" w:hangingChars="85" w:hanging="178"/>
      </w:pPr>
      <w:r w:rsidRPr="006360AF">
        <w:lastRenderedPageBreak/>
        <w:t>イ　当該発行登録目論見書に係る有価証券の募集又は売出しに関し、法第二十三条の三第一項の規定による発行登録がその効力を生じている旨</w:t>
      </w:r>
    </w:p>
    <w:p w:rsidR="00F23C28" w:rsidRPr="006360AF" w:rsidRDefault="00F23C28" w:rsidP="00F23C28">
      <w:pPr>
        <w:ind w:leftChars="172" w:left="539" w:hangingChars="85" w:hanging="178"/>
      </w:pPr>
      <w:r w:rsidRPr="006360AF">
        <w:t>ロ　当該発行登録目論見書に記載された内容につき訂正が行われることがある旨及び参照すべき旨記載された参照情報が新たに差し替わることがある旨</w:t>
      </w:r>
    </w:p>
    <w:p w:rsidR="00F23C28" w:rsidRPr="006360AF" w:rsidRDefault="00F23C28" w:rsidP="00F23C28">
      <w:pPr>
        <w:ind w:leftChars="172" w:left="539" w:hangingChars="85" w:hanging="178"/>
      </w:pPr>
      <w:r w:rsidRPr="006360AF">
        <w:t>ハ　当該有価証券を取得させ、又は売り付ける場合には、発行登録追補目論見書を交付する旨</w:t>
      </w:r>
    </w:p>
    <w:p w:rsidR="00F23C28" w:rsidRPr="006360AF" w:rsidRDefault="00F23C28" w:rsidP="00F23C28">
      <w:pPr>
        <w:ind w:leftChars="172" w:left="539" w:hangingChars="85" w:hanging="178"/>
      </w:pPr>
      <w:r w:rsidRPr="006360AF">
        <w:t>ニ　当該有価証券が外国通貨をもつて表示されるものである場合には、外国為替相場の変動により影響を受けることがある旨</w:t>
      </w:r>
    </w:p>
    <w:p w:rsidR="00F23C28" w:rsidRPr="004D2955" w:rsidRDefault="00F23C28" w:rsidP="00F23C28">
      <w:pPr>
        <w:ind w:leftChars="172" w:left="539" w:hangingChars="85" w:hanging="178"/>
      </w:pPr>
      <w:r w:rsidRPr="00611D44">
        <w:t>ホ　当該発行登録目論見書に係る発行登録書の提出者が法</w:t>
      </w:r>
      <w:r w:rsidRPr="004D2955">
        <w:t>第五条第四項各号に掲げる要件を満たしていることを示す書面に記載された事項</w:t>
      </w:r>
    </w:p>
    <w:p w:rsidR="00F23C28" w:rsidRPr="00611D44" w:rsidRDefault="00F23C28" w:rsidP="00F23C28">
      <w:pPr>
        <w:ind w:leftChars="172" w:left="539" w:hangingChars="85" w:hanging="178"/>
      </w:pPr>
      <w:r w:rsidRPr="004D2955">
        <w:t>へ　当該発行登録書又は当該訂正発行登録書において参照</w:t>
      </w:r>
      <w:r w:rsidRPr="00611D44">
        <w:t>すべき旨記載された有価証券報告書のうち、直近のものの提出日以後次の各号に掲げる事情が生じた場合（次の各号に規定する重要な事実の内容を記載した半期報告書、臨時報告書又は訂正報告書が当該発行登録書の参照書類に含まれている場合又は当該訂正発行登録書において参照すべき旨記載されている場合を除く。）における当該重要な事実の内容</w:t>
      </w:r>
    </w:p>
    <w:p w:rsidR="00F23C28" w:rsidRPr="00611D44" w:rsidRDefault="00F23C28" w:rsidP="00F23C28">
      <w:pPr>
        <w:ind w:leftChars="172" w:left="718" w:hangingChars="170" w:hanging="357"/>
      </w:pPr>
      <w:r w:rsidRPr="00611D4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F23C28" w:rsidRPr="00611D44" w:rsidRDefault="00F23C28" w:rsidP="00F23C28">
      <w:pPr>
        <w:ind w:leftChars="172" w:left="718" w:hangingChars="170" w:hanging="357"/>
      </w:pPr>
      <w:r w:rsidRPr="00611D44">
        <w:t>（ロ）　当該有価証券報告書に記載すべき事項に関し重要な事実が発生したこと。</w:t>
      </w:r>
    </w:p>
    <w:p w:rsidR="00F23C28" w:rsidRPr="00611D44" w:rsidRDefault="00F23C28" w:rsidP="00F23C28">
      <w:pPr>
        <w:ind w:leftChars="172" w:left="539" w:hangingChars="85" w:hanging="178"/>
      </w:pPr>
      <w:r w:rsidRPr="00611D44">
        <w:t>ト　事業内容の概要及び主要な経営指標等の推移を的確かつ簡明に説明した書面に記載された事項</w:t>
      </w:r>
    </w:p>
    <w:p w:rsidR="00F23C28" w:rsidRPr="00611D44" w:rsidRDefault="00F23C28" w:rsidP="00F23C28">
      <w:pPr>
        <w:ind w:leftChars="86" w:left="359" w:hangingChars="85" w:hanging="178"/>
      </w:pPr>
      <w:r w:rsidRPr="00611D44">
        <w:t>二　発行登録仮目論見書</w:t>
      </w:r>
    </w:p>
    <w:p w:rsidR="00F23C28" w:rsidRPr="00611D44" w:rsidRDefault="00F23C28" w:rsidP="00F23C28">
      <w:pPr>
        <w:ind w:leftChars="172" w:left="539" w:hangingChars="85" w:hanging="178"/>
      </w:pPr>
      <w:r w:rsidRPr="00611D44">
        <w:t>イ　当該発行登録仮目論見書に係る有価証券の募集又は売出しに関し、法第二十三条の三第一項の規定による発行登録がその効力を生じていない旨</w:t>
      </w:r>
    </w:p>
    <w:p w:rsidR="00F23C28" w:rsidRPr="00611D44" w:rsidRDefault="00F23C28" w:rsidP="00F23C28">
      <w:pPr>
        <w:ind w:leftChars="172" w:left="539" w:hangingChars="85" w:hanging="178"/>
      </w:pPr>
      <w:r w:rsidRPr="00611D44">
        <w:t>ロ　当該発行登録仮目論見書に記載された内容につき訂正が行われることがある旨及び参照すべき旨記載された参照情報が新たに差し替わることがある旨</w:t>
      </w:r>
    </w:p>
    <w:p w:rsidR="00F23C28" w:rsidRPr="00611D44" w:rsidRDefault="00F23C28" w:rsidP="00F23C28">
      <w:pPr>
        <w:ind w:leftChars="172" w:left="539" w:hangingChars="85" w:hanging="178"/>
      </w:pPr>
      <w:r w:rsidRPr="00611D44">
        <w:t>ハ　前号ハからトまでに掲げる事項</w:t>
      </w:r>
    </w:p>
    <w:p w:rsidR="00F23C28" w:rsidRPr="00611D44" w:rsidRDefault="00F23C28" w:rsidP="00F23C28">
      <w:pPr>
        <w:ind w:leftChars="86" w:left="359" w:hangingChars="85" w:hanging="178"/>
      </w:pPr>
      <w:r w:rsidRPr="00611D44">
        <w:t>三　発行登録追補目論見書</w:t>
      </w:r>
    </w:p>
    <w:p w:rsidR="00F23C28" w:rsidRPr="00611D44" w:rsidRDefault="00F23C28" w:rsidP="00F23C28">
      <w:pPr>
        <w:ind w:leftChars="172" w:left="539" w:hangingChars="85" w:hanging="178"/>
      </w:pPr>
      <w:r w:rsidRPr="00611D44">
        <w:t>イ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w:t>
      </w:r>
    </w:p>
    <w:p w:rsidR="00F23C28" w:rsidRPr="00611D44" w:rsidRDefault="00F23C28" w:rsidP="00F23C28">
      <w:pPr>
        <w:ind w:leftChars="172" w:left="718" w:hangingChars="170" w:hanging="357"/>
      </w:pPr>
      <w:r w:rsidRPr="00611D4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F23C28" w:rsidRPr="00611D44" w:rsidRDefault="00F23C28" w:rsidP="00F23C28">
      <w:pPr>
        <w:ind w:leftChars="172" w:left="539" w:hangingChars="85" w:hanging="178"/>
      </w:pPr>
      <w:r w:rsidRPr="00611D44">
        <w:t>（ロ）　当該有価証券報告書に記載すべき事項に関し重要な事実が発生したこと。</w:t>
      </w:r>
    </w:p>
    <w:p w:rsidR="00F23C28" w:rsidRPr="00611D44" w:rsidRDefault="00F23C28" w:rsidP="00F23C28">
      <w:pPr>
        <w:ind w:leftChars="172" w:left="539" w:hangingChars="85" w:hanging="178"/>
      </w:pPr>
      <w:r w:rsidRPr="00611D44">
        <w:lastRenderedPageBreak/>
        <w:t>ロ　第一号ニからトまでに掲げる事項</w:t>
      </w:r>
    </w:p>
    <w:p w:rsidR="00F23C28" w:rsidRPr="006360AF" w:rsidRDefault="00F23C28" w:rsidP="00F23C28">
      <w:pPr>
        <w:ind w:left="178" w:hangingChars="85" w:hanging="178"/>
      </w:pPr>
      <w:r w:rsidRPr="00611D44">
        <w:t>２　前項各号に掲げる事項のうち、同項第一号ホからトまで（同項第二号又は第三号において引用する場合を含む。）に関する事項及び同項第三号イに関する事項は、同項各号に掲げる目論見書の参照情報の次に、それ以外の事項は、当</w:t>
      </w:r>
      <w:r w:rsidRPr="006360AF">
        <w:t>該各目論見書の表紙又はその他の見やすい箇所に記載しなければならない。</w:t>
      </w:r>
    </w:p>
    <w:p w:rsidR="00F23C28" w:rsidRDefault="00F23C28" w:rsidP="00F23C28">
      <w:pPr>
        <w:ind w:left="178" w:hangingChars="85" w:hanging="178"/>
        <w:rPr>
          <w:rFonts w:hint="eastAsia"/>
        </w:rPr>
      </w:pPr>
    </w:p>
    <w:p w:rsidR="00F23C28" w:rsidRDefault="00F23C28" w:rsidP="00F23C28">
      <w:pPr>
        <w:ind w:left="178" w:hangingChars="85" w:hanging="178"/>
        <w:rPr>
          <w:rFonts w:hint="eastAsia"/>
        </w:rPr>
      </w:pPr>
      <w:r>
        <w:rPr>
          <w:rFonts w:hint="eastAsia"/>
        </w:rPr>
        <w:t>（改正前）</w:t>
      </w:r>
    </w:p>
    <w:p w:rsidR="00F23C28" w:rsidRPr="006360AF" w:rsidRDefault="00F23C28" w:rsidP="00F23C28">
      <w:pPr>
        <w:ind w:leftChars="85" w:left="178"/>
      </w:pPr>
      <w:r w:rsidRPr="006360AF">
        <w:t>（発行登録目論見書等の特記事項）</w:t>
      </w:r>
    </w:p>
    <w:p w:rsidR="00F23C28" w:rsidRPr="006360AF" w:rsidRDefault="00F23C28" w:rsidP="00F23C28">
      <w:pPr>
        <w:ind w:left="179" w:hangingChars="85" w:hanging="179"/>
      </w:pPr>
      <w:r w:rsidRPr="00900254">
        <w:rPr>
          <w:b/>
          <w:bCs/>
        </w:rPr>
        <w:t>第十四条の十</w:t>
      </w:r>
      <w:r w:rsidRPr="00900254">
        <w:rPr>
          <w:rFonts w:hint="eastAsia"/>
          <w:b/>
          <w:bCs/>
        </w:rPr>
        <w:t>三</w:t>
      </w:r>
      <w:r w:rsidRPr="006360AF">
        <w:t xml:space="preserve">　法第二十三条の十二第二項において準用する法第十三条第四項に規定する</w:t>
      </w:r>
      <w:r w:rsidRPr="00221AFA">
        <w:rPr>
          <w:u w:val="single" w:color="FF0000"/>
        </w:rPr>
        <w:t>総理府令</w:t>
      </w:r>
      <w:r w:rsidRPr="006360AF">
        <w:t>で定める事項は、次の各号に掲げる目論見書の区分に応じ、当該各号に掲げる事項とする。</w:t>
      </w:r>
    </w:p>
    <w:p w:rsidR="00F23C28" w:rsidRPr="006360AF" w:rsidRDefault="00F23C28" w:rsidP="00F23C28">
      <w:pPr>
        <w:ind w:leftChars="86" w:left="359" w:hangingChars="85" w:hanging="178"/>
      </w:pPr>
      <w:r w:rsidRPr="006360AF">
        <w:t>一　発行登録目論見書</w:t>
      </w:r>
    </w:p>
    <w:p w:rsidR="00F23C28" w:rsidRPr="006360AF" w:rsidRDefault="00F23C28" w:rsidP="00F23C28">
      <w:pPr>
        <w:ind w:leftChars="172" w:left="539" w:hangingChars="85" w:hanging="178"/>
      </w:pPr>
      <w:r w:rsidRPr="006360AF">
        <w:t>イ　当該発行登録目論見書に係る有価証券の募集又は売出しに関し、法第二十三条の三第一項の規定による発行登録がその効力を生じている旨</w:t>
      </w:r>
    </w:p>
    <w:p w:rsidR="00F23C28" w:rsidRPr="006360AF" w:rsidRDefault="00F23C28" w:rsidP="00F23C28">
      <w:pPr>
        <w:ind w:leftChars="172" w:left="539" w:hangingChars="85" w:hanging="178"/>
      </w:pPr>
      <w:r w:rsidRPr="006360AF">
        <w:t>ロ　当該発行登録目論見書に記載された内容につき訂正が行われることがある旨及び参照すべき旨記載された参照情報が新たに差し替わることがある旨</w:t>
      </w:r>
    </w:p>
    <w:p w:rsidR="00F23C28" w:rsidRPr="006360AF" w:rsidRDefault="00F23C28" w:rsidP="00F23C28">
      <w:pPr>
        <w:ind w:leftChars="172" w:left="539" w:hangingChars="85" w:hanging="178"/>
      </w:pPr>
      <w:r w:rsidRPr="006360AF">
        <w:t>ハ　当該有価証券を取得させ、又は売り付ける場合には、発行登録追補目論見書を交付する旨</w:t>
      </w:r>
    </w:p>
    <w:p w:rsidR="00F23C28" w:rsidRPr="006360AF" w:rsidRDefault="00F23C28" w:rsidP="00F23C28">
      <w:pPr>
        <w:ind w:leftChars="172" w:left="539" w:hangingChars="85" w:hanging="178"/>
      </w:pPr>
      <w:r w:rsidRPr="006360AF">
        <w:t>ニ　当該有価証券が外国通貨をもつて表示されるものである場合には、外国為替相場の変動により影響を受けることがある旨</w:t>
      </w:r>
    </w:p>
    <w:p w:rsidR="00F23C28" w:rsidRPr="004D2955" w:rsidRDefault="00F23C28" w:rsidP="00F23C28">
      <w:pPr>
        <w:ind w:leftChars="172" w:left="539" w:hangingChars="85" w:hanging="178"/>
      </w:pPr>
      <w:r w:rsidRPr="00611D44">
        <w:t>ホ　当該発行登録目論見書に係る発行登録書の提出者が法</w:t>
      </w:r>
      <w:r w:rsidRPr="004D2955">
        <w:t>第五条第四項各号に掲げる要件を満たしていることを示す書面に記載された事項</w:t>
      </w:r>
    </w:p>
    <w:p w:rsidR="00F23C28" w:rsidRPr="00611D44" w:rsidRDefault="00F23C28" w:rsidP="00F23C28">
      <w:pPr>
        <w:ind w:leftChars="172" w:left="539" w:hangingChars="85" w:hanging="178"/>
      </w:pPr>
      <w:r w:rsidRPr="004D2955">
        <w:t>へ　当該発行登録書又は当該訂正発行登録書において参照</w:t>
      </w:r>
      <w:r w:rsidRPr="00611D44">
        <w:t>すべき旨記載された有価証券報告書のうち、直近のものの提出日以後次の各号に掲げる事情が生じた場合（次の各号に規定する重要な事実の内容を記載した半期報告書、臨時報告書又は訂正報告書が当該発行登録書の参照書類に含まれている場合又は当該訂正発行登録書において参照すべき旨記載されている場合を除く。）における当該重要な事実の内容</w:t>
      </w:r>
    </w:p>
    <w:p w:rsidR="00F23C28" w:rsidRPr="00611D44" w:rsidRDefault="00F23C28" w:rsidP="00F23C28">
      <w:pPr>
        <w:ind w:leftChars="172" w:left="718" w:hangingChars="170" w:hanging="357"/>
      </w:pPr>
      <w:r w:rsidRPr="00611D4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F23C28" w:rsidRPr="00611D44" w:rsidRDefault="00F23C28" w:rsidP="00F23C28">
      <w:pPr>
        <w:ind w:leftChars="172" w:left="718" w:hangingChars="170" w:hanging="357"/>
      </w:pPr>
      <w:r w:rsidRPr="00611D44">
        <w:t>（ロ）　当該有価証券報告書に記載すべき事項に関し重要な事実が発生したこと。</w:t>
      </w:r>
    </w:p>
    <w:p w:rsidR="00F23C28" w:rsidRPr="00611D44" w:rsidRDefault="00F23C28" w:rsidP="00F23C28">
      <w:pPr>
        <w:ind w:leftChars="172" w:left="539" w:hangingChars="85" w:hanging="178"/>
      </w:pPr>
      <w:r w:rsidRPr="00611D44">
        <w:t>ト　事業内容の概要及び主要な経営指標等の推移を的確かつ簡明に説明した書面に記載された事項</w:t>
      </w:r>
    </w:p>
    <w:p w:rsidR="00F23C28" w:rsidRPr="00611D44" w:rsidRDefault="00F23C28" w:rsidP="00F23C28">
      <w:pPr>
        <w:ind w:leftChars="86" w:left="359" w:hangingChars="85" w:hanging="178"/>
      </w:pPr>
      <w:r w:rsidRPr="00611D44">
        <w:t>二　発行登録仮目論見書</w:t>
      </w:r>
    </w:p>
    <w:p w:rsidR="00F23C28" w:rsidRPr="00611D44" w:rsidRDefault="00F23C28" w:rsidP="00F23C28">
      <w:pPr>
        <w:ind w:leftChars="172" w:left="539" w:hangingChars="85" w:hanging="178"/>
      </w:pPr>
      <w:r w:rsidRPr="00611D44">
        <w:t>イ　当該発行登録仮目論見書に係る有価証券の募集又は売出しに関し、法第二十三条の三第一項の規定による発行登録がその効力を生じていない旨</w:t>
      </w:r>
    </w:p>
    <w:p w:rsidR="00F23C28" w:rsidRPr="00611D44" w:rsidRDefault="00F23C28" w:rsidP="00F23C28">
      <w:pPr>
        <w:ind w:leftChars="172" w:left="539" w:hangingChars="85" w:hanging="178"/>
      </w:pPr>
      <w:r w:rsidRPr="00611D44">
        <w:lastRenderedPageBreak/>
        <w:t>ロ　当該発行登録仮目論見書に記載された内容につき訂正が行われることがある旨及び参照すべき旨記載された参照情報が新たに差し替わることがある旨</w:t>
      </w:r>
    </w:p>
    <w:p w:rsidR="00F23C28" w:rsidRPr="00611D44" w:rsidRDefault="00F23C28" w:rsidP="00F23C28">
      <w:pPr>
        <w:ind w:leftChars="172" w:left="539" w:hangingChars="85" w:hanging="178"/>
      </w:pPr>
      <w:r w:rsidRPr="00611D44">
        <w:t>ハ　前号ハからトまでに掲げる事項</w:t>
      </w:r>
    </w:p>
    <w:p w:rsidR="00F23C28" w:rsidRPr="00611D44" w:rsidRDefault="00F23C28" w:rsidP="00F23C28">
      <w:pPr>
        <w:ind w:leftChars="86" w:left="359" w:hangingChars="85" w:hanging="178"/>
      </w:pPr>
      <w:r w:rsidRPr="00611D44">
        <w:t>三　発行登録追補目論見書</w:t>
      </w:r>
    </w:p>
    <w:p w:rsidR="00F23C28" w:rsidRPr="00611D44" w:rsidRDefault="00F23C28" w:rsidP="00F23C28">
      <w:pPr>
        <w:ind w:leftChars="172" w:left="539" w:hangingChars="85" w:hanging="178"/>
      </w:pPr>
      <w:r w:rsidRPr="00611D44">
        <w:t>イ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w:t>
      </w:r>
    </w:p>
    <w:p w:rsidR="00F23C28" w:rsidRPr="00611D44" w:rsidRDefault="00F23C28" w:rsidP="00F23C28">
      <w:pPr>
        <w:ind w:leftChars="172" w:left="718" w:hangingChars="170" w:hanging="357"/>
      </w:pPr>
      <w:r w:rsidRPr="00611D4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F23C28" w:rsidRPr="00611D44" w:rsidRDefault="00F23C28" w:rsidP="00F23C28">
      <w:pPr>
        <w:ind w:leftChars="172" w:left="539" w:hangingChars="85" w:hanging="178"/>
      </w:pPr>
      <w:r w:rsidRPr="00611D44">
        <w:t>（ロ）　当該有価証券報告書に記載すべき事項に関し重要な事実が発生したこと。</w:t>
      </w:r>
    </w:p>
    <w:p w:rsidR="00F23C28" w:rsidRPr="00611D44" w:rsidRDefault="00F23C28" w:rsidP="00F23C28">
      <w:pPr>
        <w:ind w:leftChars="172" w:left="539" w:hangingChars="85" w:hanging="178"/>
      </w:pPr>
      <w:r w:rsidRPr="00611D44">
        <w:t>ロ　第一号ニからトまでに掲げる事項</w:t>
      </w:r>
    </w:p>
    <w:p w:rsidR="00F23C28" w:rsidRPr="006360AF" w:rsidRDefault="00F23C28" w:rsidP="00F23C28">
      <w:pPr>
        <w:ind w:left="178" w:hangingChars="85" w:hanging="178"/>
      </w:pPr>
      <w:r w:rsidRPr="00611D44">
        <w:t>２　前項各号に掲げる事項のうち、同項第一号ホからトまで（同項第二号又は第三号において引用する場合を含む。）に関する事項及び同項第三号イに関する事項は、同項各号に掲げる目論見書の参照情報の次に、それ以外の事項は、当</w:t>
      </w:r>
      <w:r w:rsidRPr="006360AF">
        <w:t>該各目論見書の表紙又はその他の見やすい箇所に記載しなければならない。</w:t>
      </w:r>
    </w:p>
    <w:p w:rsidR="00F23C28" w:rsidRDefault="00F23C28" w:rsidP="00F23C28">
      <w:pPr>
        <w:rPr>
          <w:rFonts w:hint="eastAsia"/>
        </w:rPr>
      </w:pPr>
    </w:p>
    <w:p w:rsidR="00611D44" w:rsidRPr="005F101F" w:rsidRDefault="00611D44" w:rsidP="00611D44">
      <w:pPr>
        <w:rPr>
          <w:rFonts w:hint="eastAsia"/>
        </w:rPr>
      </w:pPr>
    </w:p>
    <w:p w:rsidR="004D2955" w:rsidRDefault="00611D44" w:rsidP="004D2955">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4D2955" w:rsidRDefault="004D2955" w:rsidP="004D2955">
      <w:pPr>
        <w:rPr>
          <w:rFonts w:hint="eastAsia"/>
        </w:rPr>
      </w:pPr>
    </w:p>
    <w:p w:rsidR="004D2955" w:rsidRDefault="004D2955" w:rsidP="004D2955">
      <w:pPr>
        <w:rPr>
          <w:rFonts w:hint="eastAsia"/>
        </w:rPr>
      </w:pPr>
      <w:r>
        <w:rPr>
          <w:rFonts w:hint="eastAsia"/>
        </w:rPr>
        <w:t>（改正後）</w:t>
      </w:r>
    </w:p>
    <w:p w:rsidR="004D2955" w:rsidRPr="006360AF" w:rsidRDefault="004D2955" w:rsidP="004D2955">
      <w:pPr>
        <w:ind w:leftChars="85" w:left="178"/>
      </w:pPr>
      <w:r w:rsidRPr="006360AF">
        <w:t>（発行登録目論見書等の特記事項）</w:t>
      </w:r>
    </w:p>
    <w:p w:rsidR="004D2955" w:rsidRPr="006360AF" w:rsidRDefault="004D2955" w:rsidP="004D2955">
      <w:pPr>
        <w:ind w:left="179" w:hangingChars="85" w:hanging="179"/>
      </w:pPr>
      <w:r w:rsidRPr="00900254">
        <w:rPr>
          <w:b/>
          <w:bCs/>
        </w:rPr>
        <w:t>第十四条の十</w:t>
      </w:r>
      <w:r w:rsidRPr="00900254">
        <w:rPr>
          <w:rFonts w:hint="eastAsia"/>
          <w:b/>
          <w:bCs/>
        </w:rPr>
        <w:t>三</w:t>
      </w:r>
      <w:r w:rsidRPr="006360AF">
        <w:t xml:space="preserve">　法第二十三条の十二第二項において準用する法第十三条第四項に規定する</w:t>
      </w:r>
      <w:r w:rsidRPr="00221AFA">
        <w:rPr>
          <w:u w:val="single" w:color="FF0000"/>
        </w:rPr>
        <w:t>総理府令</w:t>
      </w:r>
      <w:r w:rsidRPr="006360AF">
        <w:t>で定める事項は、次の各号に掲げる目論見書の区分に応じ、当該各号に掲げる事項とする。</w:t>
      </w:r>
    </w:p>
    <w:p w:rsidR="004D2955" w:rsidRPr="006360AF" w:rsidRDefault="004D2955" w:rsidP="004D2955">
      <w:pPr>
        <w:ind w:leftChars="86" w:left="359" w:hangingChars="85" w:hanging="178"/>
      </w:pPr>
      <w:r w:rsidRPr="006360AF">
        <w:t>一　発行登録目論見書</w:t>
      </w:r>
    </w:p>
    <w:p w:rsidR="004D2955" w:rsidRPr="006360AF" w:rsidRDefault="004D2955" w:rsidP="004D2955">
      <w:pPr>
        <w:ind w:leftChars="172" w:left="539" w:hangingChars="85" w:hanging="178"/>
      </w:pPr>
      <w:r w:rsidRPr="006360AF">
        <w:t>イ　当該発行登録目論見書に係る有価証券の募集又は売出しに関し、法第二十三条の三第一項の規定による発行登録がその効力を生じている旨</w:t>
      </w:r>
    </w:p>
    <w:p w:rsidR="004D2955" w:rsidRPr="006360AF" w:rsidRDefault="004D2955" w:rsidP="004D2955">
      <w:pPr>
        <w:ind w:leftChars="172" w:left="539" w:hangingChars="85" w:hanging="178"/>
      </w:pPr>
      <w:r w:rsidRPr="006360AF">
        <w:t>ロ　当該発行登録目論見書に記載された内容につき訂正が行われることがある旨及び参照すべき旨記載された参照情報が新たに差し替わることがある旨</w:t>
      </w:r>
    </w:p>
    <w:p w:rsidR="004D2955" w:rsidRPr="006360AF" w:rsidRDefault="004D2955" w:rsidP="004D2955">
      <w:pPr>
        <w:ind w:leftChars="172" w:left="539" w:hangingChars="85" w:hanging="178"/>
      </w:pPr>
      <w:r w:rsidRPr="006360AF">
        <w:t>ハ　当該有価証券を取得させ、又は売り付ける場合には、発行登録追補目論見書を交付する旨</w:t>
      </w:r>
    </w:p>
    <w:p w:rsidR="004D2955" w:rsidRPr="006360AF" w:rsidRDefault="004D2955" w:rsidP="004D2955">
      <w:pPr>
        <w:ind w:leftChars="172" w:left="539" w:hangingChars="85" w:hanging="178"/>
      </w:pPr>
      <w:r w:rsidRPr="006360AF">
        <w:t>ニ　当該有価証券が外国通貨をもつて表示されるものである場合には、外国為替相場の変動により影響を受けることがある旨</w:t>
      </w:r>
    </w:p>
    <w:p w:rsidR="004D2955" w:rsidRPr="004D2955" w:rsidRDefault="004D2955" w:rsidP="004D2955">
      <w:pPr>
        <w:ind w:leftChars="172" w:left="539" w:hangingChars="85" w:hanging="178"/>
      </w:pPr>
      <w:r w:rsidRPr="00611D44">
        <w:t>ホ　当該発行登録目論見書に係る発行登録書の提出者が法</w:t>
      </w:r>
      <w:r w:rsidRPr="004D2955">
        <w:t>第五条第四項各号に掲げる</w:t>
      </w:r>
      <w:r w:rsidRPr="004D2955">
        <w:lastRenderedPageBreak/>
        <w:t>要件を満たしていることを示す書面に記載された事項</w:t>
      </w:r>
    </w:p>
    <w:p w:rsidR="004D2955" w:rsidRPr="00611D44" w:rsidRDefault="004D2955" w:rsidP="004D2955">
      <w:pPr>
        <w:ind w:leftChars="172" w:left="539" w:hangingChars="85" w:hanging="178"/>
      </w:pPr>
      <w:r w:rsidRPr="004D2955">
        <w:t>へ　当該発行登録書又は当該訂正発行登録書において参照</w:t>
      </w:r>
      <w:r w:rsidRPr="00611D44">
        <w:t>すべき旨記載された有価証券報告書のうち、直近のものの提出日以後次の各号に掲げる事情が生じた場合（次の各号に規定する重要な事実の内容を記載した半期報告書、臨時報告書又は訂正報告書が当該発行登録書の参照書類に含まれている場合又は当該訂正発行登録書において参照すべき旨記載されている場合を除く。）における当該重要な事実の内容</w:t>
      </w:r>
    </w:p>
    <w:p w:rsidR="004D2955" w:rsidRPr="00611D44" w:rsidRDefault="004D2955" w:rsidP="004D2955">
      <w:pPr>
        <w:ind w:leftChars="172" w:left="718" w:hangingChars="170" w:hanging="357"/>
      </w:pPr>
      <w:r w:rsidRPr="00611D4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4D2955" w:rsidRPr="00611D44" w:rsidRDefault="004D2955" w:rsidP="004D2955">
      <w:pPr>
        <w:ind w:leftChars="172" w:left="718" w:hangingChars="170" w:hanging="357"/>
      </w:pPr>
      <w:r w:rsidRPr="00611D44">
        <w:t>（ロ）　当該有価証券報告書に記載すべき事項に関し重要な事実が発生したこと。</w:t>
      </w:r>
    </w:p>
    <w:p w:rsidR="004D2955" w:rsidRPr="00611D44" w:rsidRDefault="004D2955" w:rsidP="004D2955">
      <w:pPr>
        <w:ind w:leftChars="172" w:left="539" w:hangingChars="85" w:hanging="178"/>
      </w:pPr>
      <w:r w:rsidRPr="00611D44">
        <w:t>ト　事業内容の概要及び主要な経営指標等の推移を的確かつ簡明に説明した書面に記載された事項</w:t>
      </w:r>
    </w:p>
    <w:p w:rsidR="004D2955" w:rsidRPr="00611D44" w:rsidRDefault="004D2955" w:rsidP="004D2955">
      <w:pPr>
        <w:ind w:leftChars="86" w:left="359" w:hangingChars="85" w:hanging="178"/>
      </w:pPr>
      <w:r w:rsidRPr="00611D44">
        <w:t>二　発行登録仮目論見書</w:t>
      </w:r>
    </w:p>
    <w:p w:rsidR="004D2955" w:rsidRPr="00611D44" w:rsidRDefault="004D2955" w:rsidP="004D2955">
      <w:pPr>
        <w:ind w:leftChars="172" w:left="539" w:hangingChars="85" w:hanging="178"/>
      </w:pPr>
      <w:r w:rsidRPr="00611D44">
        <w:t>イ　当該発行登録仮目論見書に係る有価証券の募集又は売出しに関し、法第二十三条の三第一項の規定による発行登録がその効力を生じていない旨</w:t>
      </w:r>
    </w:p>
    <w:p w:rsidR="004D2955" w:rsidRPr="00611D44" w:rsidRDefault="004D2955" w:rsidP="004D2955">
      <w:pPr>
        <w:ind w:leftChars="172" w:left="539" w:hangingChars="85" w:hanging="178"/>
      </w:pPr>
      <w:r w:rsidRPr="00611D44">
        <w:t>ロ　当該発行登録仮目論見書に記載された内容につき訂正が行われることがある旨及び参照すべき旨記載された参照情報が新たに差し替わることがある旨</w:t>
      </w:r>
    </w:p>
    <w:p w:rsidR="004D2955" w:rsidRPr="00611D44" w:rsidRDefault="004D2955" w:rsidP="004D2955">
      <w:pPr>
        <w:ind w:leftChars="172" w:left="539" w:hangingChars="85" w:hanging="178"/>
      </w:pPr>
      <w:r w:rsidRPr="00611D44">
        <w:t>ハ　前号ハからトまでに掲げる事項</w:t>
      </w:r>
    </w:p>
    <w:p w:rsidR="004D2955" w:rsidRPr="00611D44" w:rsidRDefault="004D2955" w:rsidP="004D2955">
      <w:pPr>
        <w:ind w:leftChars="86" w:left="359" w:hangingChars="85" w:hanging="178"/>
      </w:pPr>
      <w:r w:rsidRPr="00611D44">
        <w:t>三　発行登録追補目論見書</w:t>
      </w:r>
    </w:p>
    <w:p w:rsidR="004D2955" w:rsidRPr="00611D44" w:rsidRDefault="004D2955" w:rsidP="004D2955">
      <w:pPr>
        <w:ind w:leftChars="172" w:left="539" w:hangingChars="85" w:hanging="178"/>
      </w:pPr>
      <w:r w:rsidRPr="00611D44">
        <w:t>イ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w:t>
      </w:r>
    </w:p>
    <w:p w:rsidR="004D2955" w:rsidRPr="00611D44" w:rsidRDefault="004D2955" w:rsidP="004D2955">
      <w:pPr>
        <w:ind w:leftChars="172" w:left="718" w:hangingChars="170" w:hanging="357"/>
      </w:pPr>
      <w:r w:rsidRPr="00611D4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4D2955" w:rsidRPr="00611D44" w:rsidRDefault="004D2955" w:rsidP="004D2955">
      <w:pPr>
        <w:ind w:leftChars="172" w:left="539" w:hangingChars="85" w:hanging="178"/>
      </w:pPr>
      <w:r w:rsidRPr="00611D44">
        <w:t>（ロ）　当該有価証券報告書に記載すべき事項に関し重要な事実が発生したこと。</w:t>
      </w:r>
    </w:p>
    <w:p w:rsidR="004D2955" w:rsidRPr="00611D44" w:rsidRDefault="004D2955" w:rsidP="004D2955">
      <w:pPr>
        <w:ind w:leftChars="172" w:left="539" w:hangingChars="85" w:hanging="178"/>
      </w:pPr>
      <w:r w:rsidRPr="00611D44">
        <w:t>ロ　第一号ニからトまでに掲げる事項</w:t>
      </w:r>
    </w:p>
    <w:p w:rsidR="004D2955" w:rsidRPr="006360AF" w:rsidRDefault="004D2955" w:rsidP="004D2955">
      <w:pPr>
        <w:ind w:left="178" w:hangingChars="85" w:hanging="178"/>
      </w:pPr>
      <w:r w:rsidRPr="00611D44">
        <w:t>２　前項各号に掲げる事項のうち、同項第一号ホからトまで（同項第二号又は第三号において引用する場合を含む。）に関する事項及び同項第三号イに関する事項は、同項各号に掲げる目論見書の参照情報の次に、それ以外の事項は、当</w:t>
      </w:r>
      <w:r w:rsidRPr="006360AF">
        <w:t>該各目論見書の表紙又はその他の見やすい箇所に記載しなければならない。</w:t>
      </w:r>
    </w:p>
    <w:p w:rsidR="004D2955" w:rsidRDefault="004D2955" w:rsidP="004D2955">
      <w:pPr>
        <w:ind w:left="178" w:hangingChars="85" w:hanging="178"/>
        <w:rPr>
          <w:rFonts w:hint="eastAsia"/>
        </w:rPr>
      </w:pPr>
    </w:p>
    <w:p w:rsidR="004D2955" w:rsidRDefault="004D2955" w:rsidP="004D2955">
      <w:pPr>
        <w:ind w:left="178" w:hangingChars="85" w:hanging="178"/>
        <w:rPr>
          <w:rFonts w:hint="eastAsia"/>
        </w:rPr>
      </w:pPr>
      <w:r>
        <w:rPr>
          <w:rFonts w:hint="eastAsia"/>
        </w:rPr>
        <w:t>（改正前）</w:t>
      </w:r>
    </w:p>
    <w:p w:rsidR="004D2955" w:rsidRPr="006360AF" w:rsidRDefault="004D2955" w:rsidP="004D2955">
      <w:pPr>
        <w:ind w:leftChars="85" w:left="178"/>
      </w:pPr>
      <w:r w:rsidRPr="006360AF">
        <w:t>（発行登録目論見書等の特記事項）</w:t>
      </w:r>
    </w:p>
    <w:p w:rsidR="004D2955" w:rsidRPr="006360AF" w:rsidRDefault="004D2955" w:rsidP="004D2955">
      <w:pPr>
        <w:ind w:left="179" w:hangingChars="85" w:hanging="179"/>
      </w:pPr>
      <w:r w:rsidRPr="00900254">
        <w:rPr>
          <w:b/>
          <w:bCs/>
        </w:rPr>
        <w:t>第十四条の十</w:t>
      </w:r>
      <w:r w:rsidRPr="00900254">
        <w:rPr>
          <w:rFonts w:hint="eastAsia"/>
          <w:b/>
          <w:bCs/>
        </w:rPr>
        <w:t>三</w:t>
      </w:r>
      <w:r w:rsidRPr="006360AF">
        <w:t xml:space="preserve">　法第二十三条の十二第二項において準用する法第十三条第四項に規定す</w:t>
      </w:r>
      <w:r w:rsidRPr="006360AF">
        <w:lastRenderedPageBreak/>
        <w:t>る</w:t>
      </w:r>
      <w:r w:rsidRPr="004D2955">
        <w:rPr>
          <w:u w:val="single" w:color="FF0000"/>
        </w:rPr>
        <w:t>大蔵省令</w:t>
      </w:r>
      <w:r w:rsidRPr="006360AF">
        <w:t>で定める事項は、次の各号に掲げる目論見書の区分に応じ、当該各号に掲げる事項とする。</w:t>
      </w:r>
    </w:p>
    <w:p w:rsidR="004D2955" w:rsidRPr="006360AF" w:rsidRDefault="004D2955" w:rsidP="004D2955">
      <w:pPr>
        <w:ind w:leftChars="86" w:left="359" w:hangingChars="85" w:hanging="178"/>
      </w:pPr>
      <w:r w:rsidRPr="006360AF">
        <w:t>一　発行登録目論見書</w:t>
      </w:r>
    </w:p>
    <w:p w:rsidR="004D2955" w:rsidRPr="006360AF" w:rsidRDefault="004D2955" w:rsidP="004D2955">
      <w:pPr>
        <w:ind w:leftChars="172" w:left="539" w:hangingChars="85" w:hanging="178"/>
      </w:pPr>
      <w:r w:rsidRPr="006360AF">
        <w:t>イ　当該発行登録目論見書に係る有価証券の募集又は売出しに関し、法第二十三条の三第一項の規定による発行登録がその効力を生じている旨</w:t>
      </w:r>
    </w:p>
    <w:p w:rsidR="004D2955" w:rsidRPr="006360AF" w:rsidRDefault="004D2955" w:rsidP="004D2955">
      <w:pPr>
        <w:ind w:leftChars="172" w:left="539" w:hangingChars="85" w:hanging="178"/>
      </w:pPr>
      <w:r w:rsidRPr="006360AF">
        <w:t>ロ　当該発行登録目論見書に記載された内容につき訂正が行われることがある旨及び参照すべき旨記載された参照情報が新たに差し替わることがある旨</w:t>
      </w:r>
    </w:p>
    <w:p w:rsidR="004D2955" w:rsidRPr="006360AF" w:rsidRDefault="004D2955" w:rsidP="004D2955">
      <w:pPr>
        <w:ind w:leftChars="172" w:left="539" w:hangingChars="85" w:hanging="178"/>
      </w:pPr>
      <w:r w:rsidRPr="006360AF">
        <w:t>ハ　当該有価証券を取得させ、又は売り付ける場合には、発行登録追補目論見書を交付する旨</w:t>
      </w:r>
    </w:p>
    <w:p w:rsidR="004D2955" w:rsidRPr="006360AF" w:rsidRDefault="004D2955" w:rsidP="004D2955">
      <w:pPr>
        <w:ind w:leftChars="172" w:left="539" w:hangingChars="85" w:hanging="178"/>
      </w:pPr>
      <w:r w:rsidRPr="006360AF">
        <w:t>ニ　当該有価証券が外国通貨をもつて表示されるものである場合には、外国為替相場の変動により影響を受けることがある旨</w:t>
      </w:r>
    </w:p>
    <w:p w:rsidR="004D2955" w:rsidRPr="004D2955" w:rsidRDefault="004D2955" w:rsidP="004D2955">
      <w:pPr>
        <w:ind w:leftChars="172" w:left="539" w:hangingChars="85" w:hanging="178"/>
      </w:pPr>
      <w:r w:rsidRPr="00611D44">
        <w:t>ホ　当該発行登録目論見書に係る発行登録書の提出者が法</w:t>
      </w:r>
      <w:r w:rsidRPr="004D2955">
        <w:t>第五条第四項各号に掲げる要件を満たしていることを示す書面に記載された事項</w:t>
      </w:r>
    </w:p>
    <w:p w:rsidR="004D2955" w:rsidRPr="00611D44" w:rsidRDefault="004D2955" w:rsidP="004D2955">
      <w:pPr>
        <w:ind w:leftChars="172" w:left="539" w:hangingChars="85" w:hanging="178"/>
      </w:pPr>
      <w:r w:rsidRPr="004D2955">
        <w:t>へ　当該発行登録書又は当該訂正発行登録書において参照すべき旨記載された有価証券報告書のうち、直近のものの提出日以後次の各号に掲げる事情が生じた場合（次の各号に規定する重要な事実の内容を記載した半期報告書、</w:t>
      </w:r>
      <w:r w:rsidRPr="00611D44">
        <w:t>臨時報告書又は訂正報告書が当該発行登録書の参照書類に含まれている場合又は当該訂正発行登録書において参照すべき旨記載されている場合を除く。）における当該重要な事実の内容</w:t>
      </w:r>
    </w:p>
    <w:p w:rsidR="004D2955" w:rsidRPr="00611D44" w:rsidRDefault="004D2955" w:rsidP="004D2955">
      <w:pPr>
        <w:ind w:leftChars="172" w:left="718" w:hangingChars="170" w:hanging="357"/>
      </w:pPr>
      <w:r w:rsidRPr="00611D4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4D2955" w:rsidRPr="00611D44" w:rsidRDefault="004D2955" w:rsidP="004D2955">
      <w:pPr>
        <w:ind w:leftChars="172" w:left="718" w:hangingChars="170" w:hanging="357"/>
      </w:pPr>
      <w:r w:rsidRPr="00611D44">
        <w:t>（ロ）　当該有価証券報告書に記載すべき事項に関し重要な事実が発生したこと。</w:t>
      </w:r>
    </w:p>
    <w:p w:rsidR="004D2955" w:rsidRPr="00611D44" w:rsidRDefault="004D2955" w:rsidP="004D2955">
      <w:pPr>
        <w:ind w:leftChars="172" w:left="539" w:hangingChars="85" w:hanging="178"/>
      </w:pPr>
      <w:r w:rsidRPr="00611D44">
        <w:t>ト　事業内容の概要及び主要な経営指標等の推移を的確かつ簡明に説明した書面に記載された事項</w:t>
      </w:r>
    </w:p>
    <w:p w:rsidR="004D2955" w:rsidRPr="00611D44" w:rsidRDefault="004D2955" w:rsidP="004D2955">
      <w:pPr>
        <w:ind w:leftChars="86" w:left="359" w:hangingChars="85" w:hanging="178"/>
      </w:pPr>
      <w:r w:rsidRPr="00611D44">
        <w:t>二　発行登録仮目論見書</w:t>
      </w:r>
    </w:p>
    <w:p w:rsidR="004D2955" w:rsidRPr="00611D44" w:rsidRDefault="004D2955" w:rsidP="004D2955">
      <w:pPr>
        <w:ind w:leftChars="172" w:left="539" w:hangingChars="85" w:hanging="178"/>
      </w:pPr>
      <w:r w:rsidRPr="00611D44">
        <w:t>イ　当該発行登録仮目論見書に係る有価証券の募集又は売出しに関し、法第二十三条の三第一項の規定による発行登録がその効力を生じていない旨</w:t>
      </w:r>
    </w:p>
    <w:p w:rsidR="004D2955" w:rsidRPr="00611D44" w:rsidRDefault="004D2955" w:rsidP="004D2955">
      <w:pPr>
        <w:ind w:leftChars="172" w:left="539" w:hangingChars="85" w:hanging="178"/>
      </w:pPr>
      <w:r w:rsidRPr="00611D44">
        <w:t>ロ　当該発行登録仮目論見書に記載された内容につき訂正が行われることがある旨及び参照すべき旨記載された参照情報が新たに差し替わることがある旨</w:t>
      </w:r>
    </w:p>
    <w:p w:rsidR="004D2955" w:rsidRPr="00611D44" w:rsidRDefault="004D2955" w:rsidP="004D2955">
      <w:pPr>
        <w:ind w:leftChars="172" w:left="539" w:hangingChars="85" w:hanging="178"/>
      </w:pPr>
      <w:r w:rsidRPr="00611D44">
        <w:t>ハ　前号ハからトまでに掲げる事項</w:t>
      </w:r>
    </w:p>
    <w:p w:rsidR="004D2955" w:rsidRPr="00611D44" w:rsidRDefault="004D2955" w:rsidP="004D2955">
      <w:pPr>
        <w:ind w:leftChars="86" w:left="359" w:hangingChars="85" w:hanging="178"/>
      </w:pPr>
      <w:r w:rsidRPr="00611D44">
        <w:t>三　発行登録追補目論見書</w:t>
      </w:r>
    </w:p>
    <w:p w:rsidR="004D2955" w:rsidRPr="00611D44" w:rsidRDefault="004D2955" w:rsidP="004D2955">
      <w:pPr>
        <w:ind w:leftChars="172" w:left="539" w:hangingChars="85" w:hanging="178"/>
      </w:pPr>
      <w:r w:rsidRPr="00611D44">
        <w:t>イ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w:t>
      </w:r>
    </w:p>
    <w:p w:rsidR="004D2955" w:rsidRPr="00611D44" w:rsidRDefault="004D2955" w:rsidP="004D2955">
      <w:pPr>
        <w:ind w:leftChars="172" w:left="718" w:hangingChars="170" w:hanging="357"/>
      </w:pPr>
      <w:r w:rsidRPr="00611D44">
        <w:t>（イ）　当該提出日前に発生した当該有価証券報告書に記載すべき重要な事実で、当該</w:t>
      </w:r>
      <w:r w:rsidRPr="00611D44">
        <w:lastRenderedPageBreak/>
        <w:t>書類を提出する時にはその内容を記載することができなかつたものにつき、記載することができる状態になつたこと。</w:t>
      </w:r>
    </w:p>
    <w:p w:rsidR="004D2955" w:rsidRPr="00611D44" w:rsidRDefault="004D2955" w:rsidP="004D2955">
      <w:pPr>
        <w:ind w:leftChars="172" w:left="539" w:hangingChars="85" w:hanging="178"/>
      </w:pPr>
      <w:r w:rsidRPr="00611D44">
        <w:t>（ロ）　当該有価証券報告書に記載すべき事項に関し重要な事実が発生したこと。</w:t>
      </w:r>
    </w:p>
    <w:p w:rsidR="004D2955" w:rsidRPr="00611D44" w:rsidRDefault="004D2955" w:rsidP="004D2955">
      <w:pPr>
        <w:ind w:leftChars="172" w:left="539" w:hangingChars="85" w:hanging="178"/>
      </w:pPr>
      <w:r w:rsidRPr="00611D44">
        <w:t>ロ　第一号ニからトまでに掲げる事項</w:t>
      </w:r>
    </w:p>
    <w:p w:rsidR="004D2955" w:rsidRPr="006360AF" w:rsidRDefault="004D2955" w:rsidP="004D2955">
      <w:pPr>
        <w:ind w:left="178" w:hangingChars="85" w:hanging="178"/>
      </w:pPr>
      <w:r w:rsidRPr="00611D44">
        <w:t>２　前項各号に掲げる事項のうち、同項第一号ホからトまで（同項第二号又は第三号において引用する場合を含む。）に関する事項及び同項第三号イに関する事項は、同項各号に掲げる目論見書の参照情報の次に、それ以外の事項は、当</w:t>
      </w:r>
      <w:r w:rsidRPr="006360AF">
        <w:t>該各目論見書の表紙又はその他の見やすい箇所に記載しなければならない。</w:t>
      </w:r>
    </w:p>
    <w:p w:rsidR="004D2955" w:rsidRDefault="004D2955" w:rsidP="004D2955">
      <w:pPr>
        <w:rPr>
          <w:rFonts w:hint="eastAsia"/>
        </w:rPr>
      </w:pPr>
    </w:p>
    <w:p w:rsidR="00611D44" w:rsidRPr="005F101F" w:rsidRDefault="00611D44" w:rsidP="00611D44">
      <w:pPr>
        <w:rPr>
          <w:rFonts w:hint="eastAsia"/>
        </w:rPr>
      </w:pPr>
    </w:p>
    <w:p w:rsidR="00611D44" w:rsidRPr="005F101F" w:rsidRDefault="00611D44" w:rsidP="00611D44">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900254" w:rsidRDefault="00611D44" w:rsidP="00900254">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p>
    <w:p w:rsidR="00900254" w:rsidRDefault="00900254" w:rsidP="00900254">
      <w:pPr>
        <w:rPr>
          <w:rFonts w:hint="eastAsia"/>
        </w:rPr>
      </w:pPr>
    </w:p>
    <w:p w:rsidR="00900254" w:rsidRDefault="00900254" w:rsidP="00900254">
      <w:pPr>
        <w:rPr>
          <w:rFonts w:hint="eastAsia"/>
        </w:rPr>
      </w:pPr>
      <w:r>
        <w:rPr>
          <w:rFonts w:hint="eastAsia"/>
        </w:rPr>
        <w:t>（改正後）</w:t>
      </w:r>
    </w:p>
    <w:p w:rsidR="00900254" w:rsidRPr="006360AF" w:rsidRDefault="00900254" w:rsidP="00900254">
      <w:pPr>
        <w:ind w:leftChars="85" w:left="178"/>
      </w:pPr>
      <w:r w:rsidRPr="006360AF">
        <w:t>（発行登録目論見書等の特記事項）</w:t>
      </w:r>
    </w:p>
    <w:p w:rsidR="00900254" w:rsidRPr="006360AF" w:rsidRDefault="00900254" w:rsidP="00900254">
      <w:pPr>
        <w:ind w:left="179" w:hangingChars="85" w:hanging="179"/>
      </w:pPr>
      <w:r w:rsidRPr="00900254">
        <w:rPr>
          <w:b/>
          <w:bCs/>
        </w:rPr>
        <w:t>第十四条の十</w:t>
      </w:r>
      <w:r w:rsidRPr="00900254">
        <w:rPr>
          <w:rFonts w:hint="eastAsia"/>
          <w:b/>
          <w:bCs/>
        </w:rPr>
        <w:t>三</w:t>
      </w:r>
      <w:r w:rsidRPr="006360AF">
        <w:t xml:space="preserve">　法第二十三条の十二第二項において準用する法第十三条第四項に規定する大蔵省令で定める事項は、次の各号に掲げる目論見書の区分に応じ、当該各号に掲げる事項とする。</w:t>
      </w:r>
    </w:p>
    <w:p w:rsidR="00900254" w:rsidRPr="006360AF" w:rsidRDefault="00900254" w:rsidP="00900254">
      <w:pPr>
        <w:ind w:leftChars="86" w:left="359" w:hangingChars="85" w:hanging="178"/>
      </w:pPr>
      <w:r w:rsidRPr="006360AF">
        <w:t>一　発行登録目論見書</w:t>
      </w:r>
    </w:p>
    <w:p w:rsidR="00900254" w:rsidRPr="006360AF" w:rsidRDefault="00900254" w:rsidP="00900254">
      <w:pPr>
        <w:ind w:leftChars="172" w:left="539" w:hangingChars="85" w:hanging="178"/>
      </w:pPr>
      <w:r w:rsidRPr="006360AF">
        <w:t>イ　当該発行登録目論見書に係る有価証券の募集又は売出しに関し、法第二十三条の三第一項の規定による発行登録がその効力を生じている旨</w:t>
      </w:r>
    </w:p>
    <w:p w:rsidR="00900254" w:rsidRPr="006360AF" w:rsidRDefault="00900254" w:rsidP="00900254">
      <w:pPr>
        <w:ind w:leftChars="172" w:left="539" w:hangingChars="85" w:hanging="178"/>
      </w:pPr>
      <w:r w:rsidRPr="006360AF">
        <w:t>ロ　当該発行登録目論見書に記載された内容につき訂正が行われることがある旨及び参照すべき旨記載された参照情報が新たに差し替わることがある旨</w:t>
      </w:r>
    </w:p>
    <w:p w:rsidR="00900254" w:rsidRPr="006360AF" w:rsidRDefault="00900254" w:rsidP="00900254">
      <w:pPr>
        <w:ind w:leftChars="172" w:left="539" w:hangingChars="85" w:hanging="178"/>
      </w:pPr>
      <w:r w:rsidRPr="006360AF">
        <w:t>ハ　当該有価証券を取得させ、又は売り付ける場合には、発行登録追補目論見書を交付する旨</w:t>
      </w:r>
    </w:p>
    <w:p w:rsidR="00900254" w:rsidRPr="006360AF" w:rsidRDefault="00900254" w:rsidP="00900254">
      <w:pPr>
        <w:ind w:leftChars="172" w:left="539" w:hangingChars="85" w:hanging="178"/>
      </w:pPr>
      <w:r w:rsidRPr="006360AF">
        <w:t>ニ　当該有価証券が外国通貨をもつて表示されるものである場合には、外国為替相場の変動により影響を受けることがある旨</w:t>
      </w:r>
    </w:p>
    <w:p w:rsidR="00900254" w:rsidRPr="00611D44" w:rsidRDefault="00900254" w:rsidP="00900254">
      <w:pPr>
        <w:ind w:leftChars="172" w:left="539" w:hangingChars="85" w:hanging="178"/>
      </w:pPr>
      <w:r w:rsidRPr="00611D44">
        <w:t>ホ　当該発行登録目論見書に係る発行登録書の提出者が法</w:t>
      </w:r>
      <w:r w:rsidRPr="008071B6">
        <w:rPr>
          <w:u w:val="single" w:color="FF0000"/>
        </w:rPr>
        <w:t>第五条第四項各号</w:t>
      </w:r>
      <w:r w:rsidRPr="00611D44">
        <w:t>に掲げる要件を満たしていることを示す書面に記載された事項</w:t>
      </w:r>
    </w:p>
    <w:p w:rsidR="00900254" w:rsidRPr="00611D44" w:rsidRDefault="00900254" w:rsidP="00900254">
      <w:pPr>
        <w:ind w:leftChars="172" w:left="539" w:hangingChars="85" w:hanging="178"/>
      </w:pPr>
      <w:r w:rsidRPr="00611D44">
        <w:t>へ　当該発行登録書又は当該訂正発行登録書において参照すべき旨記載された有価証券報告書のうち、直近のものの提出日以後次の各号に掲げる事情が生じた場合（次の</w:t>
      </w:r>
      <w:r w:rsidRPr="00611D44">
        <w:lastRenderedPageBreak/>
        <w:t>各号に規定する重要な事実の内容を記載した半期報告書、臨時報告書又は訂正報告書が当該発行登録書の参照書類に含まれている場合又は当該訂正発行登録書において参照すべき旨記載されている場合を除く。）における当該重要な事実の内容</w:t>
      </w:r>
    </w:p>
    <w:p w:rsidR="00900254" w:rsidRPr="00611D44" w:rsidRDefault="00900254" w:rsidP="00900254">
      <w:pPr>
        <w:ind w:leftChars="172" w:left="718" w:hangingChars="170" w:hanging="357"/>
      </w:pPr>
      <w:r w:rsidRPr="00611D4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900254" w:rsidRPr="00611D44" w:rsidRDefault="00900254" w:rsidP="00900254">
      <w:pPr>
        <w:ind w:leftChars="172" w:left="718" w:hangingChars="170" w:hanging="357"/>
      </w:pPr>
      <w:r w:rsidRPr="00611D44">
        <w:t>（ロ）　当該有価証券報告書に記載すべき事項に関し重要な事実が発生したこと。</w:t>
      </w:r>
    </w:p>
    <w:p w:rsidR="00900254" w:rsidRPr="00611D44" w:rsidRDefault="00900254" w:rsidP="00900254">
      <w:pPr>
        <w:ind w:leftChars="172" w:left="539" w:hangingChars="85" w:hanging="178"/>
      </w:pPr>
      <w:r w:rsidRPr="00611D44">
        <w:t>ト　事業内容の概要及び主要な経営指標等の推移を的確かつ簡明に説明した書面に記載された事項</w:t>
      </w:r>
    </w:p>
    <w:p w:rsidR="00900254" w:rsidRPr="00611D44" w:rsidRDefault="00900254" w:rsidP="00900254">
      <w:pPr>
        <w:ind w:leftChars="86" w:left="359" w:hangingChars="85" w:hanging="178"/>
      </w:pPr>
      <w:r w:rsidRPr="00611D44">
        <w:t>二　発行登録仮目論見書</w:t>
      </w:r>
    </w:p>
    <w:p w:rsidR="00900254" w:rsidRPr="00611D44" w:rsidRDefault="00900254" w:rsidP="00900254">
      <w:pPr>
        <w:ind w:leftChars="172" w:left="539" w:hangingChars="85" w:hanging="178"/>
      </w:pPr>
      <w:r w:rsidRPr="00611D44">
        <w:t>イ　当該発行登録仮目論見書に係る有価証券の募集又は売出しに関し、法第二十三条の三第一項の規定による発行登録がその効力を生じていない旨</w:t>
      </w:r>
    </w:p>
    <w:p w:rsidR="00900254" w:rsidRPr="00611D44" w:rsidRDefault="00900254" w:rsidP="00900254">
      <w:pPr>
        <w:ind w:leftChars="172" w:left="539" w:hangingChars="85" w:hanging="178"/>
      </w:pPr>
      <w:r w:rsidRPr="00611D44">
        <w:t>ロ　当該発行登録仮目論見書に記載された内容につき訂正が行われることがある旨及び参照すべき旨記載された参照情報が新たに差し替わることがある旨</w:t>
      </w:r>
    </w:p>
    <w:p w:rsidR="00900254" w:rsidRPr="00611D44" w:rsidRDefault="00900254" w:rsidP="00900254">
      <w:pPr>
        <w:ind w:leftChars="172" w:left="539" w:hangingChars="85" w:hanging="178"/>
      </w:pPr>
      <w:r w:rsidRPr="00611D44">
        <w:t>ハ　前号ハからトまでに掲げる事項</w:t>
      </w:r>
    </w:p>
    <w:p w:rsidR="00900254" w:rsidRPr="00611D44" w:rsidRDefault="00900254" w:rsidP="00900254">
      <w:pPr>
        <w:ind w:leftChars="86" w:left="359" w:hangingChars="85" w:hanging="178"/>
      </w:pPr>
      <w:r w:rsidRPr="00611D44">
        <w:t>三　発行登録追補目論見書</w:t>
      </w:r>
    </w:p>
    <w:p w:rsidR="00900254" w:rsidRPr="00611D44" w:rsidRDefault="00900254" w:rsidP="00900254">
      <w:pPr>
        <w:ind w:leftChars="172" w:left="539" w:hangingChars="85" w:hanging="178"/>
      </w:pPr>
      <w:r w:rsidRPr="00611D44">
        <w:t>イ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w:t>
      </w:r>
    </w:p>
    <w:p w:rsidR="00900254" w:rsidRPr="00611D44" w:rsidRDefault="00900254" w:rsidP="00900254">
      <w:pPr>
        <w:ind w:leftChars="172" w:left="718" w:hangingChars="170" w:hanging="357"/>
      </w:pPr>
      <w:r w:rsidRPr="00611D4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900254" w:rsidRPr="00611D44" w:rsidRDefault="00900254" w:rsidP="00900254">
      <w:pPr>
        <w:ind w:leftChars="172" w:left="539" w:hangingChars="85" w:hanging="178"/>
      </w:pPr>
      <w:r w:rsidRPr="00611D44">
        <w:t>（ロ）　当該有価証券報告書に記載すべき事項に関し重要な事実が発生したこと。</w:t>
      </w:r>
    </w:p>
    <w:p w:rsidR="00900254" w:rsidRPr="00611D44" w:rsidRDefault="00900254" w:rsidP="00900254">
      <w:pPr>
        <w:ind w:leftChars="172" w:left="539" w:hangingChars="85" w:hanging="178"/>
      </w:pPr>
      <w:r w:rsidRPr="00611D44">
        <w:t>ロ　第一号ニからトまでに掲げる事項</w:t>
      </w:r>
    </w:p>
    <w:p w:rsidR="00900254" w:rsidRPr="006360AF" w:rsidRDefault="00900254" w:rsidP="00900254">
      <w:pPr>
        <w:ind w:left="178" w:hangingChars="85" w:hanging="178"/>
      </w:pPr>
      <w:r w:rsidRPr="00611D44">
        <w:t>２　前項各号に掲げる事項のうち、同項第一号ホからトまで（同項第二号又は第三号において引用する場合を含む。）に関する事項及び同項第三号イに関する事項は、同項各号に掲げる目論見書の参照情報の次に、それ以外の事項は、当</w:t>
      </w:r>
      <w:r w:rsidRPr="006360AF">
        <w:t>該各目論見書の表紙又はその他の見やすい箇所に記載しなければならない。</w:t>
      </w:r>
    </w:p>
    <w:p w:rsidR="00900254" w:rsidRDefault="00900254" w:rsidP="00900254">
      <w:pPr>
        <w:ind w:left="178" w:hangingChars="85" w:hanging="178"/>
        <w:rPr>
          <w:rFonts w:hint="eastAsia"/>
        </w:rPr>
      </w:pPr>
    </w:p>
    <w:p w:rsidR="00900254" w:rsidRDefault="00900254" w:rsidP="00900254">
      <w:pPr>
        <w:ind w:left="178" w:hangingChars="85" w:hanging="178"/>
        <w:rPr>
          <w:rFonts w:hint="eastAsia"/>
        </w:rPr>
      </w:pPr>
      <w:r>
        <w:rPr>
          <w:rFonts w:hint="eastAsia"/>
        </w:rPr>
        <w:t>（改正前）</w:t>
      </w:r>
    </w:p>
    <w:p w:rsidR="00900254" w:rsidRPr="006360AF" w:rsidRDefault="00900254" w:rsidP="00900254">
      <w:pPr>
        <w:ind w:leftChars="85" w:left="178"/>
      </w:pPr>
      <w:r w:rsidRPr="006360AF">
        <w:t>（発行登録目論見書等の特記事項）</w:t>
      </w:r>
    </w:p>
    <w:p w:rsidR="00900254" w:rsidRPr="006360AF" w:rsidRDefault="00900254" w:rsidP="00900254">
      <w:pPr>
        <w:ind w:left="179" w:hangingChars="85" w:hanging="179"/>
      </w:pPr>
      <w:r w:rsidRPr="00900254">
        <w:rPr>
          <w:b/>
          <w:bCs/>
        </w:rPr>
        <w:t>第十四条の十</w:t>
      </w:r>
      <w:r w:rsidRPr="00900254">
        <w:rPr>
          <w:rFonts w:hint="eastAsia"/>
          <w:b/>
          <w:bCs/>
        </w:rPr>
        <w:t>三</w:t>
      </w:r>
      <w:r w:rsidRPr="00900254">
        <w:t xml:space="preserve">　</w:t>
      </w:r>
      <w:r w:rsidRPr="006360AF">
        <w:t>法第二十三条の十二第二項において準用する法第十三条第四項に規定する大蔵省令で定める事項は、次の各号に掲げる目論見書の区分に応じ、当該各号に掲げる事項とする。</w:t>
      </w:r>
    </w:p>
    <w:p w:rsidR="00900254" w:rsidRPr="006360AF" w:rsidRDefault="00900254" w:rsidP="00900254">
      <w:pPr>
        <w:ind w:leftChars="86" w:left="359" w:hangingChars="85" w:hanging="178"/>
      </w:pPr>
      <w:r w:rsidRPr="006360AF">
        <w:t>一　発行登録目論見書</w:t>
      </w:r>
    </w:p>
    <w:p w:rsidR="00900254" w:rsidRPr="006360AF" w:rsidRDefault="00900254" w:rsidP="00900254">
      <w:pPr>
        <w:ind w:leftChars="172" w:left="539" w:hangingChars="85" w:hanging="178"/>
      </w:pPr>
      <w:r w:rsidRPr="006360AF">
        <w:lastRenderedPageBreak/>
        <w:t>イ　当該発行登録目論見書に係る有価証券の募集又は売出しに関し、法第二十三条の三第一項の規定による発行登録がその効力を生じている旨</w:t>
      </w:r>
    </w:p>
    <w:p w:rsidR="00900254" w:rsidRPr="006360AF" w:rsidRDefault="00900254" w:rsidP="00900254">
      <w:pPr>
        <w:ind w:leftChars="172" w:left="539" w:hangingChars="85" w:hanging="178"/>
      </w:pPr>
      <w:r w:rsidRPr="006360AF">
        <w:t>ロ　当該発行登録目論見書に記載された内容につき訂正が行われることがある旨及び参照すべき旨記載された参照情報が新たに差し替わることがある旨</w:t>
      </w:r>
    </w:p>
    <w:p w:rsidR="00900254" w:rsidRPr="006360AF" w:rsidRDefault="00900254" w:rsidP="00900254">
      <w:pPr>
        <w:ind w:leftChars="172" w:left="539" w:hangingChars="85" w:hanging="178"/>
      </w:pPr>
      <w:r w:rsidRPr="006360AF">
        <w:t>ハ　当該有価証券を取得させ、又は売り付ける場合には、発行登録追補目論見書を交付する旨</w:t>
      </w:r>
    </w:p>
    <w:p w:rsidR="00900254" w:rsidRPr="006360AF" w:rsidRDefault="00900254" w:rsidP="00900254">
      <w:pPr>
        <w:ind w:leftChars="172" w:left="539" w:hangingChars="85" w:hanging="178"/>
      </w:pPr>
      <w:r w:rsidRPr="006360AF">
        <w:t>ニ　当該有価証券が外国通貨をもつて表示されるものである場合には、外国為替相場の変動により影響を受けることがある旨</w:t>
      </w:r>
    </w:p>
    <w:p w:rsidR="00900254" w:rsidRPr="00611D44" w:rsidRDefault="00900254" w:rsidP="00900254">
      <w:pPr>
        <w:ind w:leftChars="172" w:left="539" w:hangingChars="85" w:hanging="178"/>
      </w:pPr>
      <w:r w:rsidRPr="00611D44">
        <w:t>ホ　当該発行登録目論見書に係る発行登録書の提出者が法</w:t>
      </w:r>
      <w:r w:rsidRPr="00900254">
        <w:rPr>
          <w:u w:val="single" w:color="FF0000"/>
        </w:rPr>
        <w:t>第五条第三項各号</w:t>
      </w:r>
      <w:r w:rsidRPr="00611D44">
        <w:t>に掲げる要件を満たしていることを示す書面に記載された事項</w:t>
      </w:r>
    </w:p>
    <w:p w:rsidR="00900254" w:rsidRPr="00611D44" w:rsidRDefault="00900254" w:rsidP="00900254">
      <w:pPr>
        <w:ind w:leftChars="172" w:left="539" w:hangingChars="85" w:hanging="178"/>
      </w:pPr>
      <w:r w:rsidRPr="00611D44">
        <w:t>へ　当該発行登録書又は当該訂正発行登録書において参照すべき旨記載された有価証券報告書のうち、直近のものの提出日以後次の各号に掲げる事情が生じた場合（次の各号に規定する重要な事実の内容を記載した半期報告書、臨時報告書又は訂正報告書が当該発行登録書の参照書類に含まれている場合又は当該訂正発行登録書において参照すべき旨記載されている場合を除く。）における当該重要な事実の内容</w:t>
      </w:r>
    </w:p>
    <w:p w:rsidR="00900254" w:rsidRPr="00611D44" w:rsidRDefault="00900254" w:rsidP="00900254">
      <w:pPr>
        <w:ind w:leftChars="172" w:left="718" w:hangingChars="170" w:hanging="357"/>
      </w:pPr>
      <w:r w:rsidRPr="00611D4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900254" w:rsidRPr="00611D44" w:rsidRDefault="00900254" w:rsidP="00900254">
      <w:pPr>
        <w:ind w:leftChars="172" w:left="718" w:hangingChars="170" w:hanging="357"/>
      </w:pPr>
      <w:r w:rsidRPr="00611D44">
        <w:t>（ロ）　当該有価証券報告書に記載すべき事項に関し重要な事実が発生したこと。</w:t>
      </w:r>
    </w:p>
    <w:p w:rsidR="00900254" w:rsidRPr="00611D44" w:rsidRDefault="00900254" w:rsidP="00900254">
      <w:pPr>
        <w:ind w:leftChars="172" w:left="539" w:hangingChars="85" w:hanging="178"/>
      </w:pPr>
      <w:r w:rsidRPr="00611D44">
        <w:t>ト　事業内容の概要及び主要な経営指標等の推移を的確かつ簡明に説明した書面に記載された事項</w:t>
      </w:r>
    </w:p>
    <w:p w:rsidR="00900254" w:rsidRPr="00611D44" w:rsidRDefault="00900254" w:rsidP="00900254">
      <w:pPr>
        <w:ind w:leftChars="86" w:left="359" w:hangingChars="85" w:hanging="178"/>
      </w:pPr>
      <w:r w:rsidRPr="00611D44">
        <w:t>二　発行登録仮目論見書</w:t>
      </w:r>
    </w:p>
    <w:p w:rsidR="00900254" w:rsidRPr="00611D44" w:rsidRDefault="00900254" w:rsidP="00900254">
      <w:pPr>
        <w:ind w:leftChars="172" w:left="539" w:hangingChars="85" w:hanging="178"/>
      </w:pPr>
      <w:r w:rsidRPr="00611D44">
        <w:t>イ　当該発行登録仮目論見書に係る有価証券の募集又は売出しに関し、法第二十三条の三第一項の規定による発行登録がその効力を生じていない旨</w:t>
      </w:r>
    </w:p>
    <w:p w:rsidR="00900254" w:rsidRPr="00611D44" w:rsidRDefault="00900254" w:rsidP="00900254">
      <w:pPr>
        <w:ind w:leftChars="172" w:left="539" w:hangingChars="85" w:hanging="178"/>
      </w:pPr>
      <w:r w:rsidRPr="00611D44">
        <w:t>ロ　当該発行登録仮目論見書に記載された内容につき訂正が行われることがある旨及び参照すべき旨記載された参照情報が新たに差し替わることがある旨</w:t>
      </w:r>
    </w:p>
    <w:p w:rsidR="00900254" w:rsidRPr="00611D44" w:rsidRDefault="00900254" w:rsidP="00900254">
      <w:pPr>
        <w:ind w:leftChars="172" w:left="539" w:hangingChars="85" w:hanging="178"/>
      </w:pPr>
      <w:r w:rsidRPr="00611D44">
        <w:t>ハ　前号ハからトまでに掲げる事項</w:t>
      </w:r>
    </w:p>
    <w:p w:rsidR="00900254" w:rsidRPr="00611D44" w:rsidRDefault="00900254" w:rsidP="00900254">
      <w:pPr>
        <w:ind w:leftChars="86" w:left="359" w:hangingChars="85" w:hanging="178"/>
      </w:pPr>
      <w:r w:rsidRPr="00611D44">
        <w:t>三　発行登録追補目論見書</w:t>
      </w:r>
    </w:p>
    <w:p w:rsidR="00900254" w:rsidRPr="00611D44" w:rsidRDefault="00900254" w:rsidP="00900254">
      <w:pPr>
        <w:ind w:leftChars="172" w:left="539" w:hangingChars="85" w:hanging="178"/>
      </w:pPr>
      <w:r w:rsidRPr="00611D44">
        <w:t>イ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w:t>
      </w:r>
    </w:p>
    <w:p w:rsidR="00900254" w:rsidRPr="00611D44" w:rsidRDefault="00900254" w:rsidP="00900254">
      <w:pPr>
        <w:ind w:leftChars="172" w:left="718" w:hangingChars="170" w:hanging="357"/>
      </w:pPr>
      <w:r w:rsidRPr="00611D4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900254" w:rsidRPr="00611D44" w:rsidRDefault="00900254" w:rsidP="00900254">
      <w:pPr>
        <w:ind w:leftChars="172" w:left="539" w:hangingChars="85" w:hanging="178"/>
      </w:pPr>
      <w:r w:rsidRPr="00611D44">
        <w:t>（ロ）　当該有価証券報告書に記載すべき事項に関し重要な事実が発生したこと。</w:t>
      </w:r>
    </w:p>
    <w:p w:rsidR="00900254" w:rsidRPr="00611D44" w:rsidRDefault="00900254" w:rsidP="00900254">
      <w:pPr>
        <w:ind w:leftChars="172" w:left="539" w:hangingChars="85" w:hanging="178"/>
      </w:pPr>
      <w:r w:rsidRPr="00611D44">
        <w:lastRenderedPageBreak/>
        <w:t>ロ　第一号ニからトまでに掲げる事項</w:t>
      </w:r>
    </w:p>
    <w:p w:rsidR="00900254" w:rsidRPr="006360AF" w:rsidRDefault="00900254" w:rsidP="00900254">
      <w:pPr>
        <w:ind w:left="178" w:hangingChars="85" w:hanging="178"/>
      </w:pPr>
      <w:r w:rsidRPr="00611D44">
        <w:t>２　前項各号に掲げる事項のうち、同項第一号ホからトまで（同項第二号又は第三号において引用する場合を含む。）に関する事項及び同項第三号イに関する事項は、同項各号に掲げる目論見書の参照情報の次に、それ以外の事項は、当</w:t>
      </w:r>
      <w:r w:rsidRPr="006360AF">
        <w:t>該各目論見書の表紙又はその他の見やすい箇所に記載しなければならない。</w:t>
      </w:r>
    </w:p>
    <w:p w:rsidR="00900254" w:rsidRDefault="00900254" w:rsidP="00900254">
      <w:pPr>
        <w:rPr>
          <w:rFonts w:hint="eastAsia"/>
        </w:rPr>
      </w:pPr>
    </w:p>
    <w:p w:rsidR="00611D44" w:rsidRPr="005F101F" w:rsidRDefault="00611D44" w:rsidP="00611D44">
      <w:pPr>
        <w:rPr>
          <w:rFonts w:hint="eastAsia"/>
        </w:rPr>
      </w:pPr>
    </w:p>
    <w:p w:rsidR="00611D44" w:rsidRPr="005F101F" w:rsidRDefault="00611D44" w:rsidP="00611D44">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611D44" w:rsidRDefault="00611D44" w:rsidP="00611D44">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611D44" w:rsidRDefault="00611D44" w:rsidP="00611D44">
      <w:pPr>
        <w:rPr>
          <w:rFonts w:hint="eastAsia"/>
        </w:rPr>
      </w:pPr>
    </w:p>
    <w:p w:rsidR="00611D44" w:rsidRDefault="00611D44" w:rsidP="00611D44">
      <w:pPr>
        <w:rPr>
          <w:rFonts w:hint="eastAsia"/>
        </w:rPr>
      </w:pPr>
      <w:r>
        <w:rPr>
          <w:rFonts w:hint="eastAsia"/>
        </w:rPr>
        <w:t>（改正後）</w:t>
      </w:r>
    </w:p>
    <w:p w:rsidR="00611D44" w:rsidRPr="006360AF" w:rsidRDefault="00611D44" w:rsidP="00611D44">
      <w:pPr>
        <w:ind w:leftChars="85" w:left="178"/>
      </w:pPr>
      <w:r w:rsidRPr="006360AF">
        <w:t>（発行登録目論見書等の特記事項）</w:t>
      </w:r>
    </w:p>
    <w:p w:rsidR="00611D44" w:rsidRPr="006360AF" w:rsidRDefault="00611D44" w:rsidP="00611D44">
      <w:pPr>
        <w:ind w:left="179" w:hangingChars="85" w:hanging="179"/>
      </w:pPr>
      <w:r w:rsidRPr="00611D44">
        <w:rPr>
          <w:b/>
          <w:bCs/>
          <w:u w:val="single" w:color="FF0000"/>
        </w:rPr>
        <w:t>第十四条の十</w:t>
      </w:r>
      <w:r>
        <w:rPr>
          <w:rFonts w:hint="eastAsia"/>
          <w:b/>
          <w:bCs/>
          <w:u w:val="single" w:color="FF0000"/>
        </w:rPr>
        <w:t>三</w:t>
      </w:r>
      <w:r w:rsidRPr="006360AF">
        <w:t xml:space="preserve">　法第二十三条の十二第二項において準用する法第十三条第四項に規定する大蔵省令で定める事項は、次の各号に掲げる目論見書の区分に応じ、当該各号に掲げる事項とする。</w:t>
      </w:r>
    </w:p>
    <w:p w:rsidR="00611D44" w:rsidRPr="006360AF" w:rsidRDefault="00611D44" w:rsidP="00611D44">
      <w:pPr>
        <w:ind w:leftChars="86" w:left="359" w:hangingChars="85" w:hanging="178"/>
      </w:pPr>
      <w:r w:rsidRPr="006360AF">
        <w:t>一　発行登録目論見書</w:t>
      </w:r>
    </w:p>
    <w:p w:rsidR="00611D44" w:rsidRPr="006360AF" w:rsidRDefault="00611D44" w:rsidP="00611D44">
      <w:pPr>
        <w:ind w:leftChars="172" w:left="539" w:hangingChars="85" w:hanging="178"/>
      </w:pPr>
      <w:r w:rsidRPr="006360AF">
        <w:lastRenderedPageBreak/>
        <w:t>イ　当該発行登録目論見書に係る有価証券の募集又は売出しに関し、法第二十三条の三第一項の規定による発行登録がその効力を生じている旨</w:t>
      </w:r>
    </w:p>
    <w:p w:rsidR="00611D44" w:rsidRPr="006360AF" w:rsidRDefault="00611D44" w:rsidP="00611D44">
      <w:pPr>
        <w:ind w:leftChars="172" w:left="539" w:hangingChars="85" w:hanging="178"/>
      </w:pPr>
      <w:r w:rsidRPr="006360AF">
        <w:t>ロ　当該発行登録目論見書に記載された内容につき訂正が行われることがある旨及び参照すべき旨記載された参照情報が新たに差し替わることがある旨</w:t>
      </w:r>
    </w:p>
    <w:p w:rsidR="00611D44" w:rsidRPr="006360AF" w:rsidRDefault="00611D44" w:rsidP="00611D44">
      <w:pPr>
        <w:ind w:leftChars="172" w:left="539" w:hangingChars="85" w:hanging="178"/>
      </w:pPr>
      <w:r w:rsidRPr="006360AF">
        <w:t>ハ　当該有価証券を取得させ、又は売り付ける場合には、発行登録追補目論見書を交付する旨</w:t>
      </w:r>
    </w:p>
    <w:p w:rsidR="00611D44" w:rsidRPr="006360AF" w:rsidRDefault="00611D44" w:rsidP="00611D44">
      <w:pPr>
        <w:ind w:leftChars="172" w:left="539" w:hangingChars="85" w:hanging="178"/>
      </w:pPr>
      <w:r w:rsidRPr="006360AF">
        <w:t>ニ　当該有価証券が外国通貨をもつて表示されるものである場合には、外国為替相場の変動により影響を受けることがある旨</w:t>
      </w:r>
    </w:p>
    <w:p w:rsidR="00611D44" w:rsidRPr="00611D44" w:rsidRDefault="00611D44" w:rsidP="00611D44">
      <w:pPr>
        <w:ind w:leftChars="172" w:left="539" w:hangingChars="85" w:hanging="178"/>
      </w:pPr>
      <w:r w:rsidRPr="00611D44">
        <w:t>ホ　当該発行登録目論見書に係る発行登録書の提出者が法第五条第三項各号に掲げる要件を満たしていることを示す書面に記載された事項</w:t>
      </w:r>
    </w:p>
    <w:p w:rsidR="00611D44" w:rsidRPr="00611D44" w:rsidRDefault="00611D44" w:rsidP="00611D44">
      <w:pPr>
        <w:ind w:leftChars="172" w:left="539" w:hangingChars="85" w:hanging="178"/>
      </w:pPr>
      <w:r w:rsidRPr="00611D44">
        <w:t>へ　当該発行登録書又は当該訂正発行登録書において参照すべき旨記載された有価証券報告書のうち、直近のものの提出日以後次の各号に掲げる事情が生じた場合（次の各号に規定する重要な事実の内容を記載した半期報告書、臨時報告書又は訂正報告書が当該発行登録書の参照書類に含まれている場合又は当該訂正発行登録書において参照すべき旨記載されている場合を除く。）における当該重要な事実の内容</w:t>
      </w:r>
    </w:p>
    <w:p w:rsidR="00611D44" w:rsidRPr="00611D44" w:rsidRDefault="00611D44" w:rsidP="00611D44">
      <w:pPr>
        <w:ind w:leftChars="172" w:left="718" w:hangingChars="170" w:hanging="357"/>
      </w:pPr>
      <w:r w:rsidRPr="00611D4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611D44" w:rsidRPr="00611D44" w:rsidRDefault="00611D44" w:rsidP="00611D44">
      <w:pPr>
        <w:ind w:leftChars="172" w:left="718" w:hangingChars="170" w:hanging="357"/>
      </w:pPr>
      <w:r w:rsidRPr="00611D44">
        <w:t>（ロ）　当該有価証券報告書に記載すべき事項に関し重要な事実が発生したこと。</w:t>
      </w:r>
    </w:p>
    <w:p w:rsidR="00611D44" w:rsidRPr="00611D44" w:rsidRDefault="00611D44" w:rsidP="00611D44">
      <w:pPr>
        <w:ind w:leftChars="172" w:left="539" w:hangingChars="85" w:hanging="178"/>
      </w:pPr>
      <w:r w:rsidRPr="00611D44">
        <w:t>ト　事業内容の概要及び主要な経営指標等の推移を的確かつ簡明に説明した書面に記載された事項</w:t>
      </w:r>
    </w:p>
    <w:p w:rsidR="00611D44" w:rsidRPr="00611D44" w:rsidRDefault="00611D44" w:rsidP="00611D44">
      <w:pPr>
        <w:ind w:leftChars="86" w:left="359" w:hangingChars="85" w:hanging="178"/>
      </w:pPr>
      <w:r w:rsidRPr="00611D44">
        <w:t>二　発行登録仮目論見書</w:t>
      </w:r>
    </w:p>
    <w:p w:rsidR="00611D44" w:rsidRPr="00611D44" w:rsidRDefault="00611D44" w:rsidP="00611D44">
      <w:pPr>
        <w:ind w:leftChars="172" w:left="539" w:hangingChars="85" w:hanging="178"/>
      </w:pPr>
      <w:r w:rsidRPr="00611D44">
        <w:t>イ　当該発行登録仮目論見書に係る有価証券の募集又は売出しに関し、法第二十三条の三第一項の規定による発行登録がその効力を生じていない旨</w:t>
      </w:r>
    </w:p>
    <w:p w:rsidR="00611D44" w:rsidRPr="00611D44" w:rsidRDefault="00611D44" w:rsidP="00611D44">
      <w:pPr>
        <w:ind w:leftChars="172" w:left="539" w:hangingChars="85" w:hanging="178"/>
      </w:pPr>
      <w:r w:rsidRPr="00611D44">
        <w:t>ロ　当該発行登録仮目論見書に記載された内容につき訂正が行われることがある旨及び参照すべき旨記載された参照情報が新たに差し替わることがある旨</w:t>
      </w:r>
    </w:p>
    <w:p w:rsidR="00611D44" w:rsidRPr="00611D44" w:rsidRDefault="00611D44" w:rsidP="00611D44">
      <w:pPr>
        <w:ind w:leftChars="172" w:left="539" w:hangingChars="85" w:hanging="178"/>
      </w:pPr>
      <w:r w:rsidRPr="00611D44">
        <w:t>ハ　前号ハからトまでに掲げる事項</w:t>
      </w:r>
    </w:p>
    <w:p w:rsidR="00611D44" w:rsidRPr="00611D44" w:rsidRDefault="00611D44" w:rsidP="00611D44">
      <w:pPr>
        <w:ind w:leftChars="86" w:left="359" w:hangingChars="85" w:hanging="178"/>
      </w:pPr>
      <w:r w:rsidRPr="00611D44">
        <w:t>三　発行登録追補目論見書</w:t>
      </w:r>
    </w:p>
    <w:p w:rsidR="00611D44" w:rsidRPr="00611D44" w:rsidRDefault="00611D44" w:rsidP="00611D44">
      <w:pPr>
        <w:ind w:leftChars="172" w:left="539" w:hangingChars="85" w:hanging="178"/>
      </w:pPr>
      <w:r w:rsidRPr="00611D44">
        <w:t>イ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w:t>
      </w:r>
    </w:p>
    <w:p w:rsidR="00611D44" w:rsidRPr="00611D44" w:rsidRDefault="00611D44" w:rsidP="00611D44">
      <w:pPr>
        <w:ind w:leftChars="172" w:left="718" w:hangingChars="170" w:hanging="357"/>
      </w:pPr>
      <w:r w:rsidRPr="00611D4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611D44" w:rsidRPr="00611D44" w:rsidRDefault="00611D44" w:rsidP="00611D44">
      <w:pPr>
        <w:ind w:leftChars="172" w:left="539" w:hangingChars="85" w:hanging="178"/>
      </w:pPr>
      <w:r w:rsidRPr="00611D44">
        <w:t>（ロ）　当該有価証券報告書に記載すべき事項に関し重要な事実が発生したこと。</w:t>
      </w:r>
    </w:p>
    <w:p w:rsidR="00611D44" w:rsidRPr="00611D44" w:rsidRDefault="00611D44" w:rsidP="00611D44">
      <w:pPr>
        <w:ind w:leftChars="172" w:left="539" w:hangingChars="85" w:hanging="178"/>
      </w:pPr>
      <w:r w:rsidRPr="00611D44">
        <w:lastRenderedPageBreak/>
        <w:t>ロ　第一号ニからトまでに掲げる事項</w:t>
      </w:r>
    </w:p>
    <w:p w:rsidR="00611D44" w:rsidRPr="006360AF" w:rsidRDefault="00611D44" w:rsidP="00611D44">
      <w:pPr>
        <w:ind w:left="178" w:hangingChars="85" w:hanging="178"/>
      </w:pPr>
      <w:r w:rsidRPr="00611D44">
        <w:t>２　前項各号に掲げる事項のうち、同項第一号ホからトまで（同項第二号又は第三号において引用する場合を含む。）に関する事項及び同項第三号イに関する事項は、同項各号に掲げる目論見書の参照情報の次に、それ以外の事項は、当</w:t>
      </w:r>
      <w:r w:rsidRPr="006360AF">
        <w:t>該各目論見書の表紙又はその他の見やすい箇所に記載しなければならない。</w:t>
      </w:r>
    </w:p>
    <w:p w:rsidR="00611D44" w:rsidRPr="00611D44" w:rsidRDefault="00611D44" w:rsidP="00611D44">
      <w:pPr>
        <w:ind w:left="178" w:hangingChars="85" w:hanging="178"/>
        <w:rPr>
          <w:rFonts w:hint="eastAsia"/>
        </w:rPr>
      </w:pPr>
    </w:p>
    <w:p w:rsidR="00611D44" w:rsidRDefault="00611D44" w:rsidP="00611D44">
      <w:pPr>
        <w:ind w:left="178" w:hangingChars="85" w:hanging="178"/>
        <w:rPr>
          <w:rFonts w:hint="eastAsia"/>
        </w:rPr>
      </w:pPr>
      <w:r>
        <w:rPr>
          <w:rFonts w:hint="eastAsia"/>
        </w:rPr>
        <w:t>（改正前）</w:t>
      </w:r>
    </w:p>
    <w:p w:rsidR="00611D44" w:rsidRPr="006360AF" w:rsidRDefault="00611D44" w:rsidP="00611D44">
      <w:pPr>
        <w:ind w:leftChars="85" w:left="178"/>
      </w:pPr>
      <w:r w:rsidRPr="006360AF">
        <w:t>（発行登録目論見書等の特記事項）</w:t>
      </w:r>
    </w:p>
    <w:p w:rsidR="00611D44" w:rsidRPr="006360AF" w:rsidRDefault="00611D44" w:rsidP="00611D44">
      <w:pPr>
        <w:ind w:left="179" w:hangingChars="85" w:hanging="179"/>
      </w:pPr>
      <w:r w:rsidRPr="00611D44">
        <w:rPr>
          <w:b/>
          <w:bCs/>
          <w:u w:val="single" w:color="FF0000"/>
        </w:rPr>
        <w:t>第十四条の十二</w:t>
      </w:r>
      <w:r w:rsidRPr="006360AF">
        <w:t xml:space="preserve">　法第二十三条の十二第二項において準用する法第十三条第四項に規定する大蔵省令で定める事項は、次の各号に掲げる目論見書の区分に応じ、当該各号に掲げる事項とする。</w:t>
      </w:r>
    </w:p>
    <w:p w:rsidR="00611D44" w:rsidRPr="006360AF" w:rsidRDefault="00611D44" w:rsidP="00611D44">
      <w:pPr>
        <w:ind w:leftChars="86" w:left="359" w:hangingChars="85" w:hanging="178"/>
      </w:pPr>
      <w:r w:rsidRPr="006360AF">
        <w:t>一　発行登録目論見書</w:t>
      </w:r>
    </w:p>
    <w:p w:rsidR="00611D44" w:rsidRPr="006360AF" w:rsidRDefault="00611D44" w:rsidP="00611D44">
      <w:pPr>
        <w:ind w:leftChars="172" w:left="539" w:hangingChars="85" w:hanging="178"/>
      </w:pPr>
      <w:r w:rsidRPr="006360AF">
        <w:t>イ　当該発行登録目論見書に係る有価証券の募集又は売出しに関し、法第二十三条の三第一項の規定による発行登録がその効力を生じている旨</w:t>
      </w:r>
    </w:p>
    <w:p w:rsidR="00611D44" w:rsidRPr="006360AF" w:rsidRDefault="00611D44" w:rsidP="00611D44">
      <w:pPr>
        <w:ind w:leftChars="172" w:left="539" w:hangingChars="85" w:hanging="178"/>
      </w:pPr>
      <w:r w:rsidRPr="006360AF">
        <w:t>ロ　当該発行登録目論見書に記載された内容につき訂正が行われることがある旨及び参照すべき旨記載された参照情報が新たに差し替わることがある旨</w:t>
      </w:r>
    </w:p>
    <w:p w:rsidR="00611D44" w:rsidRPr="006360AF" w:rsidRDefault="00611D44" w:rsidP="00611D44">
      <w:pPr>
        <w:ind w:leftChars="172" w:left="539" w:hangingChars="85" w:hanging="178"/>
      </w:pPr>
      <w:r w:rsidRPr="006360AF">
        <w:t>ハ　当該有価証券を取得させ、又は売り付ける場合には、発行登録追補目論見書を交付する旨</w:t>
      </w:r>
    </w:p>
    <w:p w:rsidR="00611D44" w:rsidRPr="006360AF" w:rsidRDefault="00611D44" w:rsidP="00611D44">
      <w:pPr>
        <w:ind w:leftChars="172" w:left="539" w:hangingChars="85" w:hanging="178"/>
      </w:pPr>
      <w:r w:rsidRPr="006360AF">
        <w:t>ニ　当該有価証券が外国通貨をもつて表示されるものである場合には、外国為替相場の変動により影響を受けることがある旨</w:t>
      </w:r>
    </w:p>
    <w:p w:rsidR="00611D44" w:rsidRPr="00611D44" w:rsidRDefault="00611D44" w:rsidP="00611D44">
      <w:pPr>
        <w:ind w:leftChars="172" w:left="539" w:hangingChars="85" w:hanging="178"/>
      </w:pPr>
      <w:r w:rsidRPr="00611D44">
        <w:t>ホ　当該発行登録目論見書に係る発行登録書の提出者が法第五条第三項各号に掲げる要件を満たしていることを示す書面に記載された事項</w:t>
      </w:r>
    </w:p>
    <w:p w:rsidR="00611D44" w:rsidRPr="00611D44" w:rsidRDefault="00611D44" w:rsidP="00611D44">
      <w:pPr>
        <w:ind w:leftChars="172" w:left="539" w:hangingChars="85" w:hanging="178"/>
      </w:pPr>
      <w:r w:rsidRPr="00611D44">
        <w:t>へ　当該発行登録書又は当該訂正発行登録書において参照すべき旨記載された有価証券報告書のうち、直近のものの提出日以後次の各号に掲げる事情が生じた場合（次の各号に規定する重要な事実の内容を記載した半期報告書、臨時報告書又は訂正報告書が当該発行登録書の参照書類に含まれている場合又は当該訂正発行登録書において参照すべき旨記載されている場合を除く。）における当該重要な事実の内容</w:t>
      </w:r>
    </w:p>
    <w:p w:rsidR="00611D44" w:rsidRPr="00611D44" w:rsidRDefault="00611D44" w:rsidP="00611D44">
      <w:pPr>
        <w:ind w:leftChars="172" w:left="718" w:hangingChars="170" w:hanging="357"/>
      </w:pPr>
      <w:r w:rsidRPr="00611D4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611D44" w:rsidRPr="00611D44" w:rsidRDefault="00611D44" w:rsidP="00611D44">
      <w:pPr>
        <w:ind w:leftChars="172" w:left="718" w:hangingChars="170" w:hanging="357"/>
      </w:pPr>
      <w:r w:rsidRPr="00611D44">
        <w:t>（ロ）　当該有価証券報告書に記載すべき事項に関し重要な事実が発生したこと。</w:t>
      </w:r>
    </w:p>
    <w:p w:rsidR="00611D44" w:rsidRPr="00611D44" w:rsidRDefault="00611D44" w:rsidP="00611D44">
      <w:pPr>
        <w:ind w:leftChars="172" w:left="539" w:hangingChars="85" w:hanging="178"/>
      </w:pPr>
      <w:r w:rsidRPr="00611D44">
        <w:t>ト　事業内容の概要及び主要な経営指標等の推移を的確かつ簡明に説明した書面に記載された事項</w:t>
      </w:r>
    </w:p>
    <w:p w:rsidR="00611D44" w:rsidRPr="00611D44" w:rsidRDefault="00611D44" w:rsidP="00611D44">
      <w:pPr>
        <w:ind w:leftChars="86" w:left="359" w:hangingChars="85" w:hanging="178"/>
      </w:pPr>
      <w:r w:rsidRPr="00611D44">
        <w:t>二　発行登録仮目論見書</w:t>
      </w:r>
    </w:p>
    <w:p w:rsidR="00611D44" w:rsidRPr="00611D44" w:rsidRDefault="00611D44" w:rsidP="00611D44">
      <w:pPr>
        <w:ind w:leftChars="172" w:left="539" w:hangingChars="85" w:hanging="178"/>
      </w:pPr>
      <w:r w:rsidRPr="00611D44">
        <w:t>イ　当該発行登録仮目論見書に係る有価証券の募集又は売出しに関し、法第二十三条の三第一項の規定による発行登録がその効力を生じていない旨</w:t>
      </w:r>
    </w:p>
    <w:p w:rsidR="00611D44" w:rsidRPr="00611D44" w:rsidRDefault="00611D44" w:rsidP="00611D44">
      <w:pPr>
        <w:ind w:leftChars="172" w:left="539" w:hangingChars="85" w:hanging="178"/>
      </w:pPr>
      <w:r w:rsidRPr="00611D44">
        <w:lastRenderedPageBreak/>
        <w:t>ロ　当該発行登録仮目論見書に記載された内容につき訂正が行われることがある旨及び参照すべき旨記載された参照情報が新たに差し替わることがある旨</w:t>
      </w:r>
    </w:p>
    <w:p w:rsidR="00611D44" w:rsidRPr="00611D44" w:rsidRDefault="00611D44" w:rsidP="00611D44">
      <w:pPr>
        <w:ind w:leftChars="172" w:left="539" w:hangingChars="85" w:hanging="178"/>
      </w:pPr>
      <w:r w:rsidRPr="00611D44">
        <w:t>ハ　前号ハからトまでに掲げる事項</w:t>
      </w:r>
    </w:p>
    <w:p w:rsidR="00611D44" w:rsidRPr="00611D44" w:rsidRDefault="00611D44" w:rsidP="00611D44">
      <w:pPr>
        <w:ind w:leftChars="86" w:left="359" w:hangingChars="85" w:hanging="178"/>
      </w:pPr>
      <w:r w:rsidRPr="00611D44">
        <w:t>三　発行登録追補目論見書</w:t>
      </w:r>
    </w:p>
    <w:p w:rsidR="00611D44" w:rsidRPr="00611D44" w:rsidRDefault="00611D44" w:rsidP="00611D44">
      <w:pPr>
        <w:ind w:leftChars="172" w:left="539" w:hangingChars="85" w:hanging="178"/>
      </w:pPr>
      <w:r w:rsidRPr="00611D44">
        <w:t>イ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w:t>
      </w:r>
    </w:p>
    <w:p w:rsidR="00611D44" w:rsidRPr="00611D44" w:rsidRDefault="00611D44" w:rsidP="00611D44">
      <w:pPr>
        <w:ind w:leftChars="172" w:left="718" w:hangingChars="170" w:hanging="357"/>
      </w:pPr>
      <w:r w:rsidRPr="00611D4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611D44" w:rsidRPr="00611D44" w:rsidRDefault="00611D44" w:rsidP="00611D44">
      <w:pPr>
        <w:ind w:leftChars="172" w:left="539" w:hangingChars="85" w:hanging="178"/>
      </w:pPr>
      <w:r w:rsidRPr="00611D44">
        <w:t>（ロ）　当該有価証券報告書に記載すべき事項に関し重要な事実が発生したこと。</w:t>
      </w:r>
    </w:p>
    <w:p w:rsidR="00611D44" w:rsidRPr="00611D44" w:rsidRDefault="00611D44" w:rsidP="00611D44">
      <w:pPr>
        <w:ind w:leftChars="172" w:left="539" w:hangingChars="85" w:hanging="178"/>
      </w:pPr>
      <w:r w:rsidRPr="00611D44">
        <w:t>ロ　第一号ニからトまでに掲げる事項</w:t>
      </w:r>
    </w:p>
    <w:p w:rsidR="00611D44" w:rsidRPr="00611D44" w:rsidRDefault="00611D44" w:rsidP="00611D44">
      <w:pPr>
        <w:ind w:left="178" w:hangingChars="85" w:hanging="178"/>
      </w:pPr>
      <w:r w:rsidRPr="00611D44">
        <w:t>２　前項各号に掲げる事項のうち、同項第一号ホからトまで（同項第二号又は第三号において引用する場合を含む。）に関する事項及び同項第三号イに関する事項は、同項各号に掲げる目論見書の参照情報の次に、それ以外の事項は、当該各目論見書の表紙又はその他の見やすい箇所に記載しなければならない。</w:t>
      </w:r>
    </w:p>
    <w:p w:rsidR="00611D44" w:rsidRPr="00611D44" w:rsidRDefault="00611D44" w:rsidP="00611D44">
      <w:pPr>
        <w:rPr>
          <w:rFonts w:hint="eastAsia"/>
        </w:rPr>
      </w:pPr>
    </w:p>
    <w:p w:rsidR="00611D44" w:rsidRPr="005F101F" w:rsidRDefault="00611D44" w:rsidP="00611D44">
      <w:pPr>
        <w:rPr>
          <w:rFonts w:hint="eastAsia"/>
        </w:rPr>
      </w:pPr>
    </w:p>
    <w:p w:rsidR="00611D44" w:rsidRPr="005F101F" w:rsidRDefault="00611D44" w:rsidP="00611D44">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611D44" w:rsidRPr="005F101F" w:rsidRDefault="00611D44" w:rsidP="00611D44">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611D44" w:rsidRDefault="00611D44" w:rsidP="00611D44">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p>
    <w:p w:rsidR="00611D44" w:rsidRDefault="00611D44" w:rsidP="00611D44">
      <w:pPr>
        <w:rPr>
          <w:rFonts w:hint="eastAsia"/>
        </w:rPr>
      </w:pPr>
    </w:p>
    <w:p w:rsidR="00611D44" w:rsidRDefault="00611D44" w:rsidP="00611D44">
      <w:pPr>
        <w:rPr>
          <w:rFonts w:hint="eastAsia"/>
        </w:rPr>
      </w:pPr>
      <w:r>
        <w:rPr>
          <w:rFonts w:hint="eastAsia"/>
        </w:rPr>
        <w:t>（改正後）</w:t>
      </w:r>
    </w:p>
    <w:p w:rsidR="00611D44" w:rsidRPr="006360AF" w:rsidRDefault="00611D44" w:rsidP="00611D44">
      <w:pPr>
        <w:ind w:leftChars="85" w:left="178"/>
      </w:pPr>
      <w:r w:rsidRPr="006360AF">
        <w:t>（発行登録目論見書等の特記事項）</w:t>
      </w:r>
    </w:p>
    <w:p w:rsidR="00611D44" w:rsidRPr="006360AF" w:rsidRDefault="00611D44" w:rsidP="00611D44">
      <w:pPr>
        <w:ind w:left="179" w:hangingChars="85" w:hanging="179"/>
      </w:pPr>
      <w:r w:rsidRPr="006360AF">
        <w:rPr>
          <w:b/>
          <w:bCs/>
        </w:rPr>
        <w:t>第十四条の十二</w:t>
      </w:r>
      <w:r w:rsidRPr="006360AF">
        <w:t xml:space="preserve">　法第二十三条の十二第二項において準用する法第十三条第四項に規定する大蔵省令で定める事項は、次の各号に掲げる目論見書の区分に応じ、当該各号に掲げる事項とする。</w:t>
      </w:r>
    </w:p>
    <w:p w:rsidR="00611D44" w:rsidRPr="006360AF" w:rsidRDefault="00611D44" w:rsidP="00611D44">
      <w:pPr>
        <w:ind w:leftChars="86" w:left="359" w:hangingChars="85" w:hanging="178"/>
      </w:pPr>
      <w:r w:rsidRPr="006360AF">
        <w:t>一　発行登録目論見書</w:t>
      </w:r>
    </w:p>
    <w:p w:rsidR="00611D44" w:rsidRPr="006360AF" w:rsidRDefault="00611D44" w:rsidP="00611D44">
      <w:pPr>
        <w:ind w:leftChars="172" w:left="539" w:hangingChars="85" w:hanging="178"/>
      </w:pPr>
      <w:r w:rsidRPr="006360AF">
        <w:t>イ　当該発行登録目論見書に係る有価証券の募集又は売出しに関し、法第二十三条の三第一項の規定による発行登録がその効力を生じている旨</w:t>
      </w:r>
    </w:p>
    <w:p w:rsidR="00611D44" w:rsidRPr="006360AF" w:rsidRDefault="00611D44" w:rsidP="00611D44">
      <w:pPr>
        <w:ind w:leftChars="172" w:left="539" w:hangingChars="85" w:hanging="178"/>
      </w:pPr>
      <w:r w:rsidRPr="006360AF">
        <w:t>ロ　当該発行登録目論見書に記載された内容につき訂正が行われることがある旨及び参照すべき旨記載された参照情報が新たに差し替わることがある旨</w:t>
      </w:r>
    </w:p>
    <w:p w:rsidR="00611D44" w:rsidRPr="006360AF" w:rsidRDefault="00611D44" w:rsidP="00611D44">
      <w:pPr>
        <w:ind w:leftChars="172" w:left="539" w:hangingChars="85" w:hanging="178"/>
      </w:pPr>
      <w:r w:rsidRPr="006360AF">
        <w:t>ハ　当該有価証券を取得させ、又は売り付ける場合には、発行登録追補目論見書を交付</w:t>
      </w:r>
      <w:r w:rsidRPr="006360AF">
        <w:lastRenderedPageBreak/>
        <w:t>する旨</w:t>
      </w:r>
    </w:p>
    <w:p w:rsidR="00611D44" w:rsidRPr="006360AF" w:rsidRDefault="00611D44" w:rsidP="00611D44">
      <w:pPr>
        <w:ind w:leftChars="172" w:left="539" w:hangingChars="85" w:hanging="178"/>
      </w:pPr>
      <w:r w:rsidRPr="006360AF">
        <w:t>ニ　当該有価証券が外国通貨をもつて表示されるものである場合には、外国為替相場の変動により影響を受けることがある旨</w:t>
      </w:r>
    </w:p>
    <w:p w:rsidR="00611D44" w:rsidRPr="006360AF" w:rsidRDefault="00611D44" w:rsidP="00611D44">
      <w:pPr>
        <w:ind w:leftChars="172" w:left="539" w:hangingChars="85" w:hanging="178"/>
      </w:pPr>
      <w:r w:rsidRPr="00297863">
        <w:rPr>
          <w:rFonts w:hint="eastAsia"/>
          <w:u w:val="single" w:color="FF0000"/>
        </w:rPr>
        <w:t>（</w:t>
      </w:r>
      <w:r w:rsidRPr="00E96049">
        <w:rPr>
          <w:u w:val="single" w:color="FF0000"/>
        </w:rPr>
        <w:t xml:space="preserve">ホ　</w:t>
      </w:r>
      <w:r w:rsidRPr="00297863">
        <w:rPr>
          <w:rFonts w:hint="eastAsia"/>
          <w:u w:val="single" w:color="FF0000"/>
        </w:rPr>
        <w:t>削除）</w:t>
      </w:r>
    </w:p>
    <w:p w:rsidR="00611D44" w:rsidRPr="006360AF" w:rsidRDefault="00611D44" w:rsidP="00611D44">
      <w:pPr>
        <w:ind w:leftChars="172" w:left="539" w:hangingChars="85" w:hanging="178"/>
      </w:pPr>
      <w:r w:rsidRPr="00E96049">
        <w:rPr>
          <w:u w:val="single" w:color="FF0000"/>
        </w:rPr>
        <w:t>ホ</w:t>
      </w:r>
      <w:r w:rsidRPr="006360AF">
        <w:t xml:space="preserve">　当該発行登録目論見書に係る発行登録書の提出者が法第五条第三項各号に掲げる要件を満たしていることを示す書面に記載された事項</w:t>
      </w:r>
    </w:p>
    <w:p w:rsidR="00611D44" w:rsidRPr="006360AF" w:rsidRDefault="00611D44" w:rsidP="00611D44">
      <w:pPr>
        <w:ind w:leftChars="172" w:left="539" w:hangingChars="85" w:hanging="178"/>
      </w:pPr>
      <w:r w:rsidRPr="00E96049">
        <w:rPr>
          <w:u w:val="single" w:color="FF0000"/>
        </w:rPr>
        <w:t>へ</w:t>
      </w:r>
      <w:r w:rsidRPr="006360AF">
        <w:t xml:space="preserve">　当該発行登録書又は当該訂正発行登録書において参照すべき旨記載された有価証券報告書のうち、直近のものの提出日以後次の各号に掲げる事情が生じた場合（次の各号に規定する重要な事実の内容を記載した半期報告書、臨時報告書又は訂正報告書が当該発行登録書の参照書類に含まれている場合又は当該訂正発行登録書において参照すべき旨記載されている場合を除く。）における当該重要な事実の内容</w:t>
      </w:r>
    </w:p>
    <w:p w:rsidR="00611D44" w:rsidRPr="006360AF" w:rsidRDefault="00611D44" w:rsidP="00611D44">
      <w:pPr>
        <w:ind w:leftChars="172" w:left="718" w:hangingChars="170" w:hanging="357"/>
      </w:pPr>
      <w:r w:rsidRPr="006360AF">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611D44" w:rsidRPr="006360AF" w:rsidRDefault="00611D44" w:rsidP="00611D44">
      <w:pPr>
        <w:ind w:leftChars="172" w:left="718" w:hangingChars="170" w:hanging="357"/>
      </w:pPr>
      <w:r w:rsidRPr="006360AF">
        <w:t>（ロ）　当該有価証券報告書に記載すべき事項に関し重要な事実が発生したこと。</w:t>
      </w:r>
    </w:p>
    <w:p w:rsidR="00611D44" w:rsidRPr="006360AF" w:rsidRDefault="00611D44" w:rsidP="00611D44">
      <w:pPr>
        <w:ind w:leftChars="172" w:left="539" w:hangingChars="85" w:hanging="178"/>
      </w:pPr>
      <w:r w:rsidRPr="00E96049">
        <w:rPr>
          <w:u w:val="single" w:color="FF0000"/>
        </w:rPr>
        <w:t>ト</w:t>
      </w:r>
      <w:r w:rsidRPr="006360AF">
        <w:t xml:space="preserve">　事業内容の概要及び主要な経営指標等の推移を的確かつ簡明に説明した書面に記載された事項</w:t>
      </w:r>
    </w:p>
    <w:p w:rsidR="00611D44" w:rsidRPr="006360AF" w:rsidRDefault="00611D44" w:rsidP="00611D44">
      <w:pPr>
        <w:ind w:leftChars="86" w:left="359" w:hangingChars="85" w:hanging="178"/>
      </w:pPr>
      <w:r w:rsidRPr="006360AF">
        <w:t>二　発行登録仮目論見書</w:t>
      </w:r>
    </w:p>
    <w:p w:rsidR="00611D44" w:rsidRPr="006360AF" w:rsidRDefault="00611D44" w:rsidP="00611D44">
      <w:pPr>
        <w:ind w:leftChars="172" w:left="539" w:hangingChars="85" w:hanging="178"/>
      </w:pPr>
      <w:r w:rsidRPr="006360AF">
        <w:t>イ　当該発行登録仮目論見書に係る有価証券の募集又は売出しに関し、法第二十三条の三第一項の規定による発行登録がその効力を生じていない旨</w:t>
      </w:r>
    </w:p>
    <w:p w:rsidR="00611D44" w:rsidRPr="006360AF" w:rsidRDefault="00611D44" w:rsidP="00611D44">
      <w:pPr>
        <w:ind w:leftChars="172" w:left="539" w:hangingChars="85" w:hanging="178"/>
      </w:pPr>
      <w:r w:rsidRPr="006360AF">
        <w:t>ロ　当該発行登録仮目論見書に記載された内容につき訂正が行われることがある旨及び参照すべき旨記載された参照情報が新たに差し替わることがある旨</w:t>
      </w:r>
    </w:p>
    <w:p w:rsidR="00611D44" w:rsidRPr="006360AF" w:rsidRDefault="00611D44" w:rsidP="00611D44">
      <w:pPr>
        <w:ind w:leftChars="172" w:left="539" w:hangingChars="85" w:hanging="178"/>
      </w:pPr>
      <w:r w:rsidRPr="006360AF">
        <w:t>ハ　前号ハから</w:t>
      </w:r>
      <w:r w:rsidRPr="00E96049">
        <w:rPr>
          <w:u w:val="single" w:color="FF0000"/>
        </w:rPr>
        <w:t>トまで</w:t>
      </w:r>
      <w:r w:rsidRPr="006360AF">
        <w:t>に掲げる事項</w:t>
      </w:r>
    </w:p>
    <w:p w:rsidR="00611D44" w:rsidRPr="006360AF" w:rsidRDefault="00611D44" w:rsidP="00611D44">
      <w:pPr>
        <w:ind w:leftChars="86" w:left="359" w:hangingChars="85" w:hanging="178"/>
      </w:pPr>
      <w:r w:rsidRPr="006360AF">
        <w:t>三　発行登録追補目論見書</w:t>
      </w:r>
    </w:p>
    <w:p w:rsidR="00611D44" w:rsidRPr="006360AF" w:rsidRDefault="00611D44" w:rsidP="00611D44">
      <w:pPr>
        <w:ind w:leftChars="172" w:left="539" w:hangingChars="85" w:hanging="178"/>
      </w:pPr>
      <w:r w:rsidRPr="006360AF">
        <w:t>イ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w:t>
      </w:r>
    </w:p>
    <w:p w:rsidR="00611D44" w:rsidRPr="006360AF" w:rsidRDefault="00611D44" w:rsidP="00611D44">
      <w:pPr>
        <w:ind w:leftChars="172" w:left="718" w:hangingChars="170" w:hanging="357"/>
      </w:pPr>
      <w:r w:rsidRPr="006360AF">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611D44" w:rsidRPr="006360AF" w:rsidRDefault="00611D44" w:rsidP="00611D44">
      <w:pPr>
        <w:ind w:leftChars="172" w:left="539" w:hangingChars="85" w:hanging="178"/>
      </w:pPr>
      <w:r w:rsidRPr="006360AF">
        <w:t>（ロ）　当該有価証券報告書に記載すべき事項に関し重要な事実が発生したこと。</w:t>
      </w:r>
    </w:p>
    <w:p w:rsidR="00611D44" w:rsidRPr="006360AF" w:rsidRDefault="00611D44" w:rsidP="00611D44">
      <w:pPr>
        <w:ind w:leftChars="172" w:left="539" w:hangingChars="85" w:hanging="178"/>
      </w:pPr>
      <w:r w:rsidRPr="006360AF">
        <w:t>ロ　第一号ニから</w:t>
      </w:r>
      <w:r w:rsidRPr="00E96049">
        <w:rPr>
          <w:u w:val="single" w:color="FF0000"/>
        </w:rPr>
        <w:t>トまで</w:t>
      </w:r>
      <w:r w:rsidRPr="006360AF">
        <w:t>に掲げる事項</w:t>
      </w:r>
    </w:p>
    <w:p w:rsidR="00611D44" w:rsidRPr="006360AF" w:rsidRDefault="00611D44" w:rsidP="00611D44">
      <w:pPr>
        <w:ind w:left="178" w:hangingChars="85" w:hanging="178"/>
      </w:pPr>
      <w:r w:rsidRPr="006360AF">
        <w:t>２　前項各号に掲げる事項のうち、同項第一号ホから</w:t>
      </w:r>
      <w:r w:rsidRPr="00E96049">
        <w:rPr>
          <w:u w:val="single" w:color="FF0000"/>
        </w:rPr>
        <w:t>トまで</w:t>
      </w:r>
      <w:r w:rsidRPr="006360AF">
        <w:t>（同項第二号又は第三号において引用する場合を含む。）に関する事項及び同項第三号イに関する事項は、同項各号に掲げる目論見書の参照情報の次に、それ以外の事項は、当該各目論見書の表紙又はその他</w:t>
      </w:r>
      <w:r w:rsidRPr="006360AF">
        <w:lastRenderedPageBreak/>
        <w:t>の見やすい箇所に記載しなければならない。</w:t>
      </w:r>
    </w:p>
    <w:p w:rsidR="00611D44" w:rsidRDefault="00611D44" w:rsidP="00611D44">
      <w:pPr>
        <w:ind w:left="178" w:hangingChars="85" w:hanging="178"/>
        <w:rPr>
          <w:rFonts w:hint="eastAsia"/>
        </w:rPr>
      </w:pPr>
    </w:p>
    <w:p w:rsidR="00611D44" w:rsidRDefault="00611D44" w:rsidP="00611D44">
      <w:pPr>
        <w:ind w:left="178" w:hangingChars="85" w:hanging="178"/>
        <w:rPr>
          <w:rFonts w:hint="eastAsia"/>
        </w:rPr>
      </w:pPr>
      <w:r>
        <w:rPr>
          <w:rFonts w:hint="eastAsia"/>
        </w:rPr>
        <w:t>（改正前）</w:t>
      </w:r>
    </w:p>
    <w:p w:rsidR="00611D44" w:rsidRPr="006360AF" w:rsidRDefault="00611D44" w:rsidP="00611D44">
      <w:pPr>
        <w:ind w:leftChars="85" w:left="178"/>
      </w:pPr>
      <w:r w:rsidRPr="006360AF">
        <w:t>（発行登録目論見書等の特記事項）</w:t>
      </w:r>
    </w:p>
    <w:p w:rsidR="00611D44" w:rsidRPr="006360AF" w:rsidRDefault="00611D44" w:rsidP="00611D44">
      <w:pPr>
        <w:ind w:left="179" w:hangingChars="85" w:hanging="179"/>
      </w:pPr>
      <w:r w:rsidRPr="006360AF">
        <w:rPr>
          <w:b/>
          <w:bCs/>
        </w:rPr>
        <w:t>第十四条の十二</w:t>
      </w:r>
      <w:r w:rsidRPr="006360AF">
        <w:t xml:space="preserve">　法第二十三条の十二第二項において準用する法第十三条第四項に規定する大蔵省令で定める事項は、次の各号に掲げる目論見書の区分に応じ、当該各号に掲げる事項とする。</w:t>
      </w:r>
    </w:p>
    <w:p w:rsidR="00611D44" w:rsidRPr="006360AF" w:rsidRDefault="00611D44" w:rsidP="00611D44">
      <w:pPr>
        <w:ind w:leftChars="86" w:left="359" w:hangingChars="85" w:hanging="178"/>
      </w:pPr>
      <w:r w:rsidRPr="006360AF">
        <w:t>一　発行登録目論見書</w:t>
      </w:r>
    </w:p>
    <w:p w:rsidR="00611D44" w:rsidRPr="006360AF" w:rsidRDefault="00611D44" w:rsidP="00611D44">
      <w:pPr>
        <w:ind w:leftChars="172" w:left="539" w:hangingChars="85" w:hanging="178"/>
      </w:pPr>
      <w:r w:rsidRPr="006360AF">
        <w:t>イ　当該発行登録目論見書に係る有価証券の募集又は売出しに関し、法第二十三条の三第一項の規定による発行登録がその効力を生じている旨</w:t>
      </w:r>
    </w:p>
    <w:p w:rsidR="00611D44" w:rsidRPr="006360AF" w:rsidRDefault="00611D44" w:rsidP="00611D44">
      <w:pPr>
        <w:ind w:leftChars="172" w:left="539" w:hangingChars="85" w:hanging="178"/>
      </w:pPr>
      <w:r w:rsidRPr="006360AF">
        <w:t>ロ　当該発行登録目論見書に記載された内容につき訂正が行われることがある旨及び参照すべき旨記載された参照情報が新たに差し替わることがある旨</w:t>
      </w:r>
    </w:p>
    <w:p w:rsidR="00611D44" w:rsidRPr="006360AF" w:rsidRDefault="00611D44" w:rsidP="00611D44">
      <w:pPr>
        <w:ind w:leftChars="172" w:left="539" w:hangingChars="85" w:hanging="178"/>
      </w:pPr>
      <w:r w:rsidRPr="006360AF">
        <w:t>ハ　当該有価証券を取得させ、又は売り付ける場合には、発行登録追補目論見書を交付する旨</w:t>
      </w:r>
    </w:p>
    <w:p w:rsidR="00611D44" w:rsidRPr="006360AF" w:rsidRDefault="00611D44" w:rsidP="00611D44">
      <w:pPr>
        <w:ind w:leftChars="172" w:left="539" w:hangingChars="85" w:hanging="178"/>
      </w:pPr>
      <w:r w:rsidRPr="006360AF">
        <w:t>ニ　当該有価証券が外国通貨をもつて表示されるものである場合には、外国為替相場の変動により影響を受けることがある旨</w:t>
      </w:r>
    </w:p>
    <w:p w:rsidR="00611D44" w:rsidRPr="00E96049" w:rsidRDefault="00611D44" w:rsidP="00611D44">
      <w:pPr>
        <w:ind w:leftChars="172" w:left="539" w:hangingChars="85" w:hanging="178"/>
        <w:rPr>
          <w:u w:val="single" w:color="FF0000"/>
        </w:rPr>
      </w:pPr>
      <w:r w:rsidRPr="00E96049">
        <w:rPr>
          <w:u w:val="single" w:color="FF0000"/>
        </w:rPr>
        <w:t>ホ　連結情報（第十七条第一項ただし書の規定により、当該事項が当該発行登録書又は当該訂正発行登録書の参照書類に記載されていない場合に限る。）</w:t>
      </w:r>
    </w:p>
    <w:p w:rsidR="00611D44" w:rsidRPr="006360AF" w:rsidRDefault="00611D44" w:rsidP="00611D44">
      <w:pPr>
        <w:ind w:leftChars="172" w:left="539" w:hangingChars="85" w:hanging="178"/>
      </w:pPr>
      <w:r w:rsidRPr="00E96049">
        <w:rPr>
          <w:u w:val="single" w:color="FF0000"/>
        </w:rPr>
        <w:t>へ</w:t>
      </w:r>
      <w:r w:rsidRPr="006360AF">
        <w:t xml:space="preserve">　当該発行登録目論見書に係る発行登録書の提出者が法第五条第三項各号に掲げる要件を満たしていることを示す書面に記載された事項</w:t>
      </w:r>
    </w:p>
    <w:p w:rsidR="00611D44" w:rsidRPr="006360AF" w:rsidRDefault="00611D44" w:rsidP="00611D44">
      <w:pPr>
        <w:ind w:leftChars="172" w:left="539" w:hangingChars="85" w:hanging="178"/>
      </w:pPr>
      <w:r w:rsidRPr="00E96049">
        <w:rPr>
          <w:u w:val="single" w:color="FF0000"/>
        </w:rPr>
        <w:t>ト</w:t>
      </w:r>
      <w:r w:rsidRPr="006360AF">
        <w:t xml:space="preserve">　当該発行登録書又は当該訂正発行登録書において参照すべき旨記載された有価証券報告書のうち、直近のものの提出日以後次の各号に掲げる事情が生じた場合（次の各号に規定する重要な事実の内容を記載した半期報告書、臨時報告書又は訂正報告書が当該発行登録書の参照書類に含まれている場合又は当該訂正発行登録書において参照すべき旨記載されている場合を除く。）における当該重要な事実の内容</w:t>
      </w:r>
    </w:p>
    <w:p w:rsidR="00611D44" w:rsidRPr="006360AF" w:rsidRDefault="00611D44" w:rsidP="00611D44">
      <w:pPr>
        <w:ind w:leftChars="172" w:left="718" w:hangingChars="170" w:hanging="357"/>
      </w:pPr>
      <w:r w:rsidRPr="006360AF">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611D44" w:rsidRPr="006360AF" w:rsidRDefault="00611D44" w:rsidP="00611D44">
      <w:pPr>
        <w:ind w:leftChars="172" w:left="718" w:hangingChars="170" w:hanging="357"/>
      </w:pPr>
      <w:r w:rsidRPr="006360AF">
        <w:t>（ロ）　当該有価証券報告書に記載すべき事項に関し重要な事実が発生したこと。</w:t>
      </w:r>
    </w:p>
    <w:p w:rsidR="00611D44" w:rsidRPr="006360AF" w:rsidRDefault="00611D44" w:rsidP="00611D44">
      <w:pPr>
        <w:ind w:leftChars="172" w:left="539" w:hangingChars="85" w:hanging="178"/>
      </w:pPr>
      <w:r w:rsidRPr="00E96049">
        <w:rPr>
          <w:u w:val="single" w:color="FF0000"/>
        </w:rPr>
        <w:t>チ</w:t>
      </w:r>
      <w:r w:rsidRPr="006360AF">
        <w:t xml:space="preserve">　事業内容の概要及び主要な経営指標等の推移を的確かつ簡明に説明した書面に記載された事項</w:t>
      </w:r>
    </w:p>
    <w:p w:rsidR="00611D44" w:rsidRPr="006360AF" w:rsidRDefault="00611D44" w:rsidP="00611D44">
      <w:pPr>
        <w:ind w:leftChars="86" w:left="359" w:hangingChars="85" w:hanging="178"/>
      </w:pPr>
      <w:r w:rsidRPr="006360AF">
        <w:t>二　発行登録仮目論見書</w:t>
      </w:r>
    </w:p>
    <w:p w:rsidR="00611D44" w:rsidRPr="006360AF" w:rsidRDefault="00611D44" w:rsidP="00611D44">
      <w:pPr>
        <w:ind w:leftChars="172" w:left="539" w:hangingChars="85" w:hanging="178"/>
      </w:pPr>
      <w:r w:rsidRPr="006360AF">
        <w:t>イ　当該発行登録仮目論見書に係る有価証券の募集又は売出しに関し、法第二十三条の三第一項の規定による発行登録がその効力を生じていない旨</w:t>
      </w:r>
    </w:p>
    <w:p w:rsidR="00611D44" w:rsidRPr="006360AF" w:rsidRDefault="00611D44" w:rsidP="00611D44">
      <w:pPr>
        <w:ind w:leftChars="172" w:left="539" w:hangingChars="85" w:hanging="178"/>
      </w:pPr>
      <w:r w:rsidRPr="006360AF">
        <w:t>ロ　当該発行登録仮目論見書に記載された内容につき訂正が行われることがある旨及び参照すべき旨記載された参照情報が新たに差し替わることがある旨</w:t>
      </w:r>
    </w:p>
    <w:p w:rsidR="00611D44" w:rsidRPr="006360AF" w:rsidRDefault="00611D44" w:rsidP="00611D44">
      <w:pPr>
        <w:ind w:leftChars="172" w:left="539" w:hangingChars="85" w:hanging="178"/>
      </w:pPr>
      <w:r w:rsidRPr="006360AF">
        <w:lastRenderedPageBreak/>
        <w:t>ハ　前号ハから</w:t>
      </w:r>
      <w:r w:rsidRPr="00E96049">
        <w:rPr>
          <w:u w:val="single" w:color="FF0000"/>
        </w:rPr>
        <w:t>チまで</w:t>
      </w:r>
      <w:r w:rsidRPr="006360AF">
        <w:t>に掲げる事項</w:t>
      </w:r>
    </w:p>
    <w:p w:rsidR="00611D44" w:rsidRPr="006360AF" w:rsidRDefault="00611D44" w:rsidP="00611D44">
      <w:pPr>
        <w:ind w:leftChars="86" w:left="359" w:hangingChars="85" w:hanging="178"/>
      </w:pPr>
      <w:r w:rsidRPr="006360AF">
        <w:t>三　発行登録追補目論見書</w:t>
      </w:r>
    </w:p>
    <w:p w:rsidR="00611D44" w:rsidRPr="006360AF" w:rsidRDefault="00611D44" w:rsidP="00611D44">
      <w:pPr>
        <w:ind w:leftChars="172" w:left="539" w:hangingChars="85" w:hanging="178"/>
      </w:pPr>
      <w:r w:rsidRPr="006360AF">
        <w:t>イ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w:t>
      </w:r>
    </w:p>
    <w:p w:rsidR="00611D44" w:rsidRPr="006360AF" w:rsidRDefault="00611D44" w:rsidP="00611D44">
      <w:pPr>
        <w:ind w:leftChars="172" w:left="718" w:hangingChars="170" w:hanging="357"/>
      </w:pPr>
      <w:r w:rsidRPr="006360AF">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611D44" w:rsidRPr="006360AF" w:rsidRDefault="00611D44" w:rsidP="00611D44">
      <w:pPr>
        <w:ind w:leftChars="172" w:left="539" w:hangingChars="85" w:hanging="178"/>
      </w:pPr>
      <w:r w:rsidRPr="006360AF">
        <w:t>（ロ）　当該有価証券報告書に記載すべき事項に関し重要な事実が発生したこと。</w:t>
      </w:r>
    </w:p>
    <w:p w:rsidR="00611D44" w:rsidRPr="006360AF" w:rsidRDefault="00611D44" w:rsidP="00611D44">
      <w:pPr>
        <w:ind w:leftChars="172" w:left="539" w:hangingChars="85" w:hanging="178"/>
      </w:pPr>
      <w:r w:rsidRPr="006360AF">
        <w:t>ロ　第一号ニから</w:t>
      </w:r>
      <w:r w:rsidRPr="00E96049">
        <w:rPr>
          <w:u w:val="single" w:color="FF0000"/>
        </w:rPr>
        <w:t>チまで</w:t>
      </w:r>
      <w:r w:rsidRPr="006360AF">
        <w:t>に掲げる事項</w:t>
      </w:r>
    </w:p>
    <w:p w:rsidR="00611D44" w:rsidRPr="006360AF" w:rsidRDefault="00611D44" w:rsidP="00611D44">
      <w:pPr>
        <w:ind w:left="178" w:hangingChars="85" w:hanging="178"/>
      </w:pPr>
      <w:r w:rsidRPr="006360AF">
        <w:t>２　前項各号に掲げる事項のうち、同項第一号ホから</w:t>
      </w:r>
      <w:r w:rsidRPr="00E96049">
        <w:rPr>
          <w:u w:val="single" w:color="FF0000"/>
        </w:rPr>
        <w:t>チまで</w:t>
      </w:r>
      <w:r w:rsidRPr="006360AF">
        <w:t>（同項第二号又は第三号において引用する場合を含む。）に関する事項及び同項第三号イに関する事項は、同項各号に掲げる目論見書の参照情報の次に、それ以外の事項は、当該各目論見書の表紙又はその他の見やすい箇所に記載しなければならない。</w:t>
      </w:r>
    </w:p>
    <w:p w:rsidR="00611D44" w:rsidRDefault="00611D44" w:rsidP="00611D44">
      <w:pPr>
        <w:rPr>
          <w:rFonts w:hint="eastAsia"/>
        </w:rPr>
      </w:pPr>
    </w:p>
    <w:p w:rsidR="00611D44" w:rsidRPr="005F101F" w:rsidRDefault="00611D44" w:rsidP="00611D44">
      <w:pPr>
        <w:rPr>
          <w:rFonts w:hint="eastAsia"/>
        </w:rPr>
      </w:pPr>
    </w:p>
    <w:p w:rsidR="00611D44" w:rsidRPr="005F101F" w:rsidRDefault="00611D44" w:rsidP="00611D44">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611D44" w:rsidRPr="005F101F" w:rsidRDefault="00611D44" w:rsidP="00611D44">
      <w:pPr>
        <w:ind w:left="2"/>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r>
        <w:rPr>
          <w:rFonts w:hint="eastAsia"/>
        </w:rPr>
        <w:tab/>
      </w:r>
      <w:r>
        <w:rPr>
          <w:rFonts w:hint="eastAsia"/>
        </w:rPr>
        <w:t>（改正なし）</w:t>
      </w:r>
    </w:p>
    <w:p w:rsidR="00611D44" w:rsidRDefault="00611D44" w:rsidP="00611D44">
      <w:pPr>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p>
    <w:p w:rsidR="00611D44" w:rsidRDefault="00611D44" w:rsidP="00611D44">
      <w:pPr>
        <w:rPr>
          <w:rFonts w:hint="eastAsia"/>
        </w:rPr>
      </w:pPr>
    </w:p>
    <w:p w:rsidR="00611D44" w:rsidRDefault="00611D44" w:rsidP="00611D44">
      <w:pPr>
        <w:rPr>
          <w:rFonts w:hint="eastAsia"/>
        </w:rPr>
      </w:pPr>
      <w:r>
        <w:rPr>
          <w:rFonts w:hint="eastAsia"/>
        </w:rPr>
        <w:t>（改正後）</w:t>
      </w:r>
    </w:p>
    <w:p w:rsidR="00611D44" w:rsidRPr="006360AF" w:rsidRDefault="00611D44" w:rsidP="00611D44">
      <w:pPr>
        <w:ind w:leftChars="85" w:left="178"/>
      </w:pPr>
      <w:r w:rsidRPr="006360AF">
        <w:t>（発行登録目論見書等の特記事項）</w:t>
      </w:r>
    </w:p>
    <w:p w:rsidR="00611D44" w:rsidRPr="006360AF" w:rsidRDefault="00611D44" w:rsidP="00611D44">
      <w:pPr>
        <w:ind w:left="179" w:hangingChars="85" w:hanging="179"/>
      </w:pPr>
      <w:r w:rsidRPr="006360AF">
        <w:rPr>
          <w:b/>
          <w:bCs/>
        </w:rPr>
        <w:t>第十四条の十二</w:t>
      </w:r>
      <w:r w:rsidRPr="006360AF">
        <w:t xml:space="preserve">　法第二十三条の十二第二項において準用する法第十三条第四項に規定する大蔵省令で定める事項は、次の各号に掲げる目論見書の区分に応じ、当該各号に掲げる事項とする。</w:t>
      </w:r>
    </w:p>
    <w:p w:rsidR="00611D44" w:rsidRPr="006360AF" w:rsidRDefault="00611D44" w:rsidP="00611D44">
      <w:pPr>
        <w:ind w:leftChars="86" w:left="359" w:hangingChars="85" w:hanging="178"/>
      </w:pPr>
      <w:r w:rsidRPr="006360AF">
        <w:t>一　発行登録目論見書</w:t>
      </w:r>
    </w:p>
    <w:p w:rsidR="00611D44" w:rsidRPr="006360AF" w:rsidRDefault="00611D44" w:rsidP="00611D44">
      <w:pPr>
        <w:ind w:leftChars="172" w:left="539" w:hangingChars="85" w:hanging="178"/>
      </w:pPr>
      <w:r w:rsidRPr="006360AF">
        <w:t>イ　当該発行登録目論見書に係る有価証券の募集又は売出しに関し、法第二十三条の三第一項の規定による発行登録がその効力を生じている旨</w:t>
      </w:r>
    </w:p>
    <w:p w:rsidR="00611D44" w:rsidRPr="006360AF" w:rsidRDefault="00611D44" w:rsidP="00611D44">
      <w:pPr>
        <w:ind w:leftChars="172" w:left="539" w:hangingChars="85" w:hanging="178"/>
      </w:pPr>
      <w:r w:rsidRPr="006360AF">
        <w:t>ロ　当該発行登録目論見書に記載された内容につき訂正が行われることがある旨及び参照すべき旨記載された参照情報が新たに差し替わることがある旨</w:t>
      </w:r>
    </w:p>
    <w:p w:rsidR="00611D44" w:rsidRPr="006360AF" w:rsidRDefault="00611D44" w:rsidP="00611D44">
      <w:pPr>
        <w:ind w:leftChars="172" w:left="539" w:hangingChars="85" w:hanging="178"/>
      </w:pPr>
      <w:r w:rsidRPr="006360AF">
        <w:t>ハ　当該有価証券を取得させ、又は売り付ける場合には、発行登録追補目論見書を交付する旨</w:t>
      </w:r>
    </w:p>
    <w:p w:rsidR="00611D44" w:rsidRPr="006360AF" w:rsidRDefault="00611D44" w:rsidP="00611D44">
      <w:pPr>
        <w:ind w:leftChars="172" w:left="539" w:hangingChars="85" w:hanging="178"/>
      </w:pPr>
      <w:r w:rsidRPr="006360AF">
        <w:t>ニ　当該有価証券が外国通貨をもつて表示されるものである場合には、外国為替相場の変動により影響を受けることがある旨</w:t>
      </w:r>
    </w:p>
    <w:p w:rsidR="00611D44" w:rsidRPr="006360AF" w:rsidRDefault="00611D44" w:rsidP="00611D44">
      <w:pPr>
        <w:ind w:leftChars="172" w:left="539" w:hangingChars="85" w:hanging="178"/>
      </w:pPr>
      <w:r w:rsidRPr="006360AF">
        <w:t>ホ　連結情報（第十七条第一項ただし書の規定により、当該事項が当該発行登録書又は</w:t>
      </w:r>
      <w:r w:rsidRPr="006360AF">
        <w:lastRenderedPageBreak/>
        <w:t>当該訂正発行登録書の参照書類に記載されていない場合に限る。）</w:t>
      </w:r>
    </w:p>
    <w:p w:rsidR="00611D44" w:rsidRPr="006360AF" w:rsidRDefault="00611D44" w:rsidP="00611D44">
      <w:pPr>
        <w:ind w:leftChars="172" w:left="539" w:hangingChars="85" w:hanging="178"/>
      </w:pPr>
      <w:r w:rsidRPr="006360AF">
        <w:t>へ　当該発行登録目論見書に係る発行登録書の提出者が法第五条第三項各号に掲げる要件を満たしていることを示す書面に記載された事項</w:t>
      </w:r>
    </w:p>
    <w:p w:rsidR="00611D44" w:rsidRPr="006360AF" w:rsidRDefault="00611D44" w:rsidP="00611D44">
      <w:pPr>
        <w:ind w:leftChars="172" w:left="539" w:hangingChars="85" w:hanging="178"/>
      </w:pPr>
      <w:r w:rsidRPr="006360AF">
        <w:t>ト　当該発行登録書又は当該訂正発行登録書において参照すべき旨記載された有価証券報告書のうち、直近のものの提出日以後次の各号に掲げる事情が生じた場合（次の各号に規定する重要な事実の内容を記載した半期報告書、臨時報告書又は訂正報告書が当該発行登録書の参照書類に含まれている場合又は当該訂正発行登録書において参照すべき旨記載されている場合を除く。）における当該重要な事実の内容</w:t>
      </w:r>
    </w:p>
    <w:p w:rsidR="00611D44" w:rsidRPr="006360AF" w:rsidRDefault="00611D44" w:rsidP="00611D44">
      <w:pPr>
        <w:ind w:leftChars="172" w:left="718" w:hangingChars="170" w:hanging="357"/>
      </w:pPr>
      <w:r w:rsidRPr="006360AF">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611D44" w:rsidRPr="006360AF" w:rsidRDefault="00611D44" w:rsidP="00611D44">
      <w:pPr>
        <w:ind w:leftChars="172" w:left="718" w:hangingChars="170" w:hanging="357"/>
      </w:pPr>
      <w:r w:rsidRPr="006360AF">
        <w:t>（ロ）　当該有価証券報告書に記載すべき事項に関し重要な事実が発生したこと。</w:t>
      </w:r>
    </w:p>
    <w:p w:rsidR="00611D44" w:rsidRPr="006360AF" w:rsidRDefault="00611D44" w:rsidP="00611D44">
      <w:pPr>
        <w:ind w:leftChars="172" w:left="539" w:hangingChars="85" w:hanging="178"/>
      </w:pPr>
      <w:r w:rsidRPr="006360AF">
        <w:t>チ　事業内容の概要及び主要な経営指標等の推移を的確かつ簡明に説明した書面に記載された事項</w:t>
      </w:r>
    </w:p>
    <w:p w:rsidR="00611D44" w:rsidRPr="006360AF" w:rsidRDefault="00611D44" w:rsidP="00611D44">
      <w:pPr>
        <w:ind w:leftChars="86" w:left="359" w:hangingChars="85" w:hanging="178"/>
      </w:pPr>
      <w:r w:rsidRPr="006360AF">
        <w:t>二　発行登録仮目論見書</w:t>
      </w:r>
    </w:p>
    <w:p w:rsidR="00611D44" w:rsidRPr="006360AF" w:rsidRDefault="00611D44" w:rsidP="00611D44">
      <w:pPr>
        <w:ind w:leftChars="172" w:left="539" w:hangingChars="85" w:hanging="178"/>
      </w:pPr>
      <w:r w:rsidRPr="006360AF">
        <w:t>イ　当該発行登録仮目論見書に係る有価証券の募集又は売出しに関し、法第二十三条の三第一項の規定による発行登録がその効力を生じていない旨</w:t>
      </w:r>
    </w:p>
    <w:p w:rsidR="00611D44" w:rsidRPr="006360AF" w:rsidRDefault="00611D44" w:rsidP="00611D44">
      <w:pPr>
        <w:ind w:leftChars="172" w:left="539" w:hangingChars="85" w:hanging="178"/>
      </w:pPr>
      <w:r w:rsidRPr="006360AF">
        <w:t>ロ　当該発行登録仮目論見書に記載された内容につき訂正が行われることがある旨及び参照すべき旨記載された参照情報が新たに差し替わることがある旨</w:t>
      </w:r>
    </w:p>
    <w:p w:rsidR="00611D44" w:rsidRPr="006360AF" w:rsidRDefault="00611D44" w:rsidP="00611D44">
      <w:pPr>
        <w:ind w:leftChars="172" w:left="539" w:hangingChars="85" w:hanging="178"/>
      </w:pPr>
      <w:r w:rsidRPr="006360AF">
        <w:t>ハ　前号ハからチまでに掲げる事項</w:t>
      </w:r>
    </w:p>
    <w:p w:rsidR="00611D44" w:rsidRPr="006360AF" w:rsidRDefault="00611D44" w:rsidP="00611D44">
      <w:pPr>
        <w:ind w:leftChars="86" w:left="359" w:hangingChars="85" w:hanging="178"/>
      </w:pPr>
      <w:r w:rsidRPr="006360AF">
        <w:t>三　発行登録追補目論見書</w:t>
      </w:r>
    </w:p>
    <w:p w:rsidR="00611D44" w:rsidRPr="006360AF" w:rsidRDefault="00611D44" w:rsidP="00611D44">
      <w:pPr>
        <w:ind w:leftChars="172" w:left="539" w:hangingChars="85" w:hanging="178"/>
      </w:pPr>
      <w:r w:rsidRPr="006360AF">
        <w:t>イ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w:t>
      </w:r>
    </w:p>
    <w:p w:rsidR="00611D44" w:rsidRPr="006360AF" w:rsidRDefault="00611D44" w:rsidP="00611D44">
      <w:pPr>
        <w:ind w:leftChars="172" w:left="718" w:hangingChars="170" w:hanging="357"/>
      </w:pPr>
      <w:r w:rsidRPr="006360AF">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611D44" w:rsidRPr="006360AF" w:rsidRDefault="00611D44" w:rsidP="00611D44">
      <w:pPr>
        <w:ind w:leftChars="172" w:left="539" w:hangingChars="85" w:hanging="178"/>
      </w:pPr>
      <w:r w:rsidRPr="006360AF">
        <w:t>（ロ）　当該有価証券報告書に記載すべき事項に関し重要な事実が発生したこと。</w:t>
      </w:r>
    </w:p>
    <w:p w:rsidR="00611D44" w:rsidRPr="006360AF" w:rsidRDefault="00611D44" w:rsidP="00611D44">
      <w:pPr>
        <w:ind w:leftChars="172" w:left="539" w:hangingChars="85" w:hanging="178"/>
      </w:pPr>
      <w:r w:rsidRPr="006360AF">
        <w:t>ロ　第一号ニからチまでに掲げる事項</w:t>
      </w:r>
    </w:p>
    <w:p w:rsidR="00611D44" w:rsidRPr="006360AF" w:rsidRDefault="00611D44" w:rsidP="00611D44">
      <w:pPr>
        <w:ind w:left="178" w:hangingChars="85" w:hanging="178"/>
      </w:pPr>
      <w:r w:rsidRPr="006360AF">
        <w:t>２　前項各号に掲げる事項のうち、同項第一号ホからチまで（同項第二号又は第三号において引用する場合を含む。）に関する事項及び同項第三号イに関する事項は、同項各号に掲げる目論見書の参照情報の次に、それ以外の事項は、当該各目論見書の表紙又はその他の見やすい箇所に記載しなければならない。</w:t>
      </w:r>
    </w:p>
    <w:p w:rsidR="00611D44" w:rsidRPr="00CD4FC2" w:rsidRDefault="00611D44" w:rsidP="00611D44">
      <w:pPr>
        <w:ind w:left="178" w:hangingChars="85" w:hanging="178"/>
        <w:rPr>
          <w:rFonts w:hint="eastAsia"/>
        </w:rPr>
      </w:pPr>
    </w:p>
    <w:p w:rsidR="00611D44" w:rsidRDefault="00611D44" w:rsidP="00611D44">
      <w:pPr>
        <w:ind w:left="178" w:hangingChars="85" w:hanging="178"/>
        <w:rPr>
          <w:rFonts w:hint="eastAsia"/>
        </w:rPr>
      </w:pPr>
      <w:r>
        <w:rPr>
          <w:rFonts w:hint="eastAsia"/>
        </w:rPr>
        <w:t>（改正前）</w:t>
      </w:r>
    </w:p>
    <w:p w:rsidR="00611D44" w:rsidRPr="00205E78" w:rsidRDefault="00611D44" w:rsidP="00611D44">
      <w:pPr>
        <w:rPr>
          <w:rFonts w:hint="eastAsia"/>
          <w:u w:val="single" w:color="FF0000"/>
        </w:rPr>
      </w:pPr>
      <w:r w:rsidRPr="00205E78">
        <w:rPr>
          <w:rFonts w:hint="eastAsia"/>
          <w:u w:val="single" w:color="FF0000"/>
        </w:rPr>
        <w:lastRenderedPageBreak/>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4830" w:rsidRDefault="00914830">
      <w:r>
        <w:separator/>
      </w:r>
    </w:p>
  </w:endnote>
  <w:endnote w:type="continuationSeparator" w:id="0">
    <w:p w:rsidR="00914830" w:rsidRDefault="00914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392" w:rsidRDefault="00B12392" w:rsidP="00CE653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12392" w:rsidRDefault="00B12392" w:rsidP="00CE653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392" w:rsidRDefault="00B12392" w:rsidP="00CE653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0483C">
      <w:rPr>
        <w:rStyle w:val="a4"/>
        <w:noProof/>
      </w:rPr>
      <w:t>1</w:t>
    </w:r>
    <w:r>
      <w:rPr>
        <w:rStyle w:val="a4"/>
      </w:rPr>
      <w:fldChar w:fldCharType="end"/>
    </w:r>
  </w:p>
  <w:p w:rsidR="00B12392" w:rsidRDefault="00B12392" w:rsidP="00CE6536">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014</w:t>
    </w:r>
    <w:r>
      <w:rPr>
        <w:rFonts w:ascii="Times New Roman" w:hAnsi="Times New Roman" w:hint="eastAsia"/>
        <w:noProof/>
        <w:kern w:val="0"/>
        <w:szCs w:val="21"/>
      </w:rPr>
      <w:t>条の</w:t>
    </w:r>
    <w:r>
      <w:rPr>
        <w:rFonts w:ascii="Times New Roman" w:hAnsi="Times New Roman" w:hint="eastAsia"/>
        <w:noProof/>
        <w:kern w:val="0"/>
        <w:szCs w:val="21"/>
      </w:rPr>
      <w:t>13.doc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4830" w:rsidRDefault="00914830">
      <w:r>
        <w:separator/>
      </w:r>
    </w:p>
  </w:footnote>
  <w:footnote w:type="continuationSeparator" w:id="0">
    <w:p w:rsidR="00914830" w:rsidRDefault="009148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D44"/>
    <w:rsid w:val="0010483C"/>
    <w:rsid w:val="00125914"/>
    <w:rsid w:val="00291180"/>
    <w:rsid w:val="002C730F"/>
    <w:rsid w:val="003F244D"/>
    <w:rsid w:val="00415973"/>
    <w:rsid w:val="004D2955"/>
    <w:rsid w:val="004E4F57"/>
    <w:rsid w:val="00511385"/>
    <w:rsid w:val="00534607"/>
    <w:rsid w:val="00557E72"/>
    <w:rsid w:val="00611D44"/>
    <w:rsid w:val="006F7A7D"/>
    <w:rsid w:val="007E08FD"/>
    <w:rsid w:val="008F1A60"/>
    <w:rsid w:val="00900254"/>
    <w:rsid w:val="00914830"/>
    <w:rsid w:val="00947A03"/>
    <w:rsid w:val="009A06A5"/>
    <w:rsid w:val="00B12392"/>
    <w:rsid w:val="00C34E3A"/>
    <w:rsid w:val="00C8359B"/>
    <w:rsid w:val="00CE6536"/>
    <w:rsid w:val="00EE500F"/>
    <w:rsid w:val="00F23C28"/>
    <w:rsid w:val="00F701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1D4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11D44"/>
    <w:pPr>
      <w:tabs>
        <w:tab w:val="center" w:pos="4252"/>
        <w:tab w:val="right" w:pos="8504"/>
      </w:tabs>
      <w:snapToGrid w:val="0"/>
    </w:pPr>
  </w:style>
  <w:style w:type="character" w:styleId="a4">
    <w:name w:val="page number"/>
    <w:basedOn w:val="a0"/>
    <w:rsid w:val="00611D44"/>
  </w:style>
  <w:style w:type="paragraph" w:styleId="a5">
    <w:name w:val="header"/>
    <w:basedOn w:val="a"/>
    <w:rsid w:val="00611D4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3645</Words>
  <Characters>20778</Characters>
  <Application>Microsoft Office Word</Application>
  <DocSecurity>0</DocSecurity>
  <Lines>173</Lines>
  <Paragraphs>48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2024-09-26T08:14:00Z</dcterms:created>
  <dcterms:modified xsi:type="dcterms:W3CDTF">2024-09-26T08:14:00Z</dcterms:modified>
</cp:coreProperties>
</file>